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98C" w:rsidRPr="00FE498C" w:rsidRDefault="00FE498C" w:rsidP="00FE498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1A1A1A"/>
          <w:sz w:val="24"/>
          <w:szCs w:val="24"/>
        </w:rPr>
      </w:pPr>
      <w:r w:rsidRPr="00FE498C">
        <w:rPr>
          <w:rFonts w:ascii="Times New Roman" w:hAnsi="Times New Roman"/>
          <w:b/>
          <w:color w:val="1A1A1A"/>
          <w:sz w:val="24"/>
          <w:szCs w:val="24"/>
        </w:rPr>
        <w:t>РАБОЧАЯ ПРОГРАММА</w:t>
      </w:r>
    </w:p>
    <w:p w:rsidR="00FE498C" w:rsidRPr="00FE498C" w:rsidRDefault="00FE498C" w:rsidP="00FE498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1A1A1A"/>
          <w:sz w:val="24"/>
          <w:szCs w:val="24"/>
        </w:rPr>
      </w:pPr>
      <w:r w:rsidRPr="00FE498C">
        <w:rPr>
          <w:rFonts w:ascii="Times New Roman" w:hAnsi="Times New Roman"/>
          <w:b/>
          <w:color w:val="1A1A1A"/>
          <w:sz w:val="24"/>
          <w:szCs w:val="24"/>
        </w:rPr>
        <w:t xml:space="preserve">КУРСА ВНЕУРОЧНОЙ ДЕЯТЕЛЬНОСТИ </w:t>
      </w:r>
    </w:p>
    <w:p w:rsidR="00FE498C" w:rsidRPr="00FE498C" w:rsidRDefault="00FE498C" w:rsidP="00FE498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1A1A1A"/>
          <w:sz w:val="24"/>
          <w:szCs w:val="24"/>
        </w:rPr>
      </w:pPr>
      <w:r w:rsidRPr="00FE498C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Занимательная география</w:t>
      </w:r>
      <w:r w:rsidRPr="00FE498C">
        <w:rPr>
          <w:rFonts w:ascii="Times New Roman" w:hAnsi="Times New Roman"/>
          <w:b/>
          <w:color w:val="000000"/>
          <w:sz w:val="28"/>
          <w:szCs w:val="28"/>
        </w:rPr>
        <w:t xml:space="preserve">» для </w:t>
      </w:r>
      <w:proofErr w:type="gramStart"/>
      <w:r w:rsidRPr="00FE498C">
        <w:rPr>
          <w:rFonts w:ascii="Times New Roman" w:hAnsi="Times New Roman"/>
          <w:b/>
          <w:color w:val="000000"/>
          <w:sz w:val="28"/>
          <w:szCs w:val="28"/>
        </w:rPr>
        <w:t>обучающихся</w:t>
      </w:r>
      <w:proofErr w:type="gramEnd"/>
      <w:r w:rsidRPr="00FE498C">
        <w:rPr>
          <w:rFonts w:ascii="Times New Roman" w:hAnsi="Times New Roman"/>
          <w:b/>
          <w:color w:val="000000"/>
          <w:sz w:val="28"/>
          <w:szCs w:val="28"/>
        </w:rPr>
        <w:t xml:space="preserve"> 5 класса</w:t>
      </w:r>
      <w:r w:rsidRPr="00FE498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E498C">
        <w:rPr>
          <w:rFonts w:ascii="Times New Roman" w:hAnsi="Times New Roman"/>
          <w:color w:val="000000"/>
          <w:sz w:val="28"/>
          <w:szCs w:val="28"/>
        </w:rPr>
        <w:br/>
      </w:r>
      <w:r w:rsidRPr="00FE498C">
        <w:rPr>
          <w:rFonts w:ascii="Times New Roman" w:hAnsi="Times New Roman"/>
          <w:b/>
          <w:color w:val="1A1A1A"/>
          <w:sz w:val="24"/>
          <w:szCs w:val="24"/>
        </w:rPr>
        <w:t>(34 часа в год, в неделю 1 час)</w:t>
      </w:r>
    </w:p>
    <w:p w:rsidR="00FE498C" w:rsidRPr="00FE498C" w:rsidRDefault="00FE498C" w:rsidP="00FE498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1A1A1A"/>
          <w:sz w:val="24"/>
          <w:szCs w:val="24"/>
        </w:rPr>
      </w:pPr>
    </w:p>
    <w:p w:rsidR="00FE498C" w:rsidRPr="00FE498C" w:rsidRDefault="00FE498C" w:rsidP="00FE498C">
      <w:pPr>
        <w:widowControl w:val="0"/>
        <w:spacing w:before="63" w:after="0" w:line="240" w:lineRule="auto"/>
        <w:ind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E498C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Пояснительная записка</w:t>
      </w:r>
    </w:p>
    <w:p w:rsidR="00FE498C" w:rsidRPr="00FE498C" w:rsidRDefault="00FE498C" w:rsidP="00FE498C">
      <w:pPr>
        <w:widowControl w:val="0"/>
        <w:spacing w:before="63" w:after="0" w:line="240" w:lineRule="auto"/>
        <w:ind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149B3" w:rsidRPr="006F28B9" w:rsidRDefault="004149B3" w:rsidP="006F28B9">
      <w:pPr>
        <w:keepNext/>
        <w:keepLine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F28B9">
        <w:rPr>
          <w:rFonts w:ascii="Times New Roman" w:hAnsi="Times New Roman"/>
          <w:color w:val="000000"/>
          <w:sz w:val="24"/>
          <w:szCs w:val="24"/>
        </w:rPr>
        <w:t xml:space="preserve">  Рабочая п</w:t>
      </w:r>
      <w:r w:rsidRPr="006F28B9">
        <w:rPr>
          <w:rFonts w:ascii="Times New Roman" w:hAnsi="Times New Roman"/>
          <w:sz w:val="24"/>
          <w:szCs w:val="24"/>
        </w:rPr>
        <w:t>рограмма внеурочной деятельности «Занимательная география»  для 5-го класса общеобразовательного учреждения,  разработана в соответствии с</w:t>
      </w:r>
      <w:proofErr w:type="gramStart"/>
      <w:r w:rsidRPr="006F28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F28B9">
        <w:rPr>
          <w:rFonts w:ascii="Times New Roman" w:hAnsi="Times New Roman"/>
          <w:sz w:val="24"/>
          <w:szCs w:val="24"/>
        </w:rPr>
        <w:t xml:space="preserve"> </w:t>
      </w:r>
    </w:p>
    <w:p w:rsidR="004149B3" w:rsidRPr="006F28B9" w:rsidRDefault="004149B3" w:rsidP="006F28B9">
      <w:pPr>
        <w:keepNext/>
        <w:keepLines/>
        <w:numPr>
          <w:ilvl w:val="0"/>
          <w:numId w:val="3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8B9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Федеральным законом от 29.12.2012 № 273</w:t>
      </w:r>
      <w:r w:rsidRPr="006F28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r w:rsidRPr="006F28B9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ФЗ (ред. от 03.02.2014)</w:t>
      </w:r>
      <w:r w:rsidRPr="006F28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Pr="006F28B9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"Об образовании в Российской Федерации"</w:t>
      </w:r>
      <w:r w:rsidRPr="006F28B9">
        <w:rPr>
          <w:rFonts w:ascii="Times New Roman" w:hAnsi="Times New Roman"/>
          <w:sz w:val="24"/>
          <w:szCs w:val="24"/>
        </w:rPr>
        <w:t>;</w:t>
      </w:r>
    </w:p>
    <w:p w:rsidR="004149B3" w:rsidRPr="006F28B9" w:rsidRDefault="004149B3" w:rsidP="006F28B9">
      <w:pPr>
        <w:keepNext/>
        <w:keepLines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8B9">
        <w:rPr>
          <w:rFonts w:ascii="Times New Roman" w:hAnsi="Times New Roman"/>
          <w:sz w:val="24"/>
          <w:szCs w:val="24"/>
        </w:rPr>
        <w:t>требованиями Федерального государственного образовательного стандарта основного общего образования (далее ФГОС ООО);</w:t>
      </w:r>
    </w:p>
    <w:p w:rsidR="004149B3" w:rsidRPr="006F28B9" w:rsidRDefault="004149B3" w:rsidP="006F28B9">
      <w:pPr>
        <w:keepNext/>
        <w:keepLines/>
        <w:numPr>
          <w:ilvl w:val="0"/>
          <w:numId w:val="3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8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Программой внеурочной деятельности. Григорьев Д.В., Степанов П.В. Программы внеурочной деятельности. Познавательная деятельность и проблемно-ценностное общение. Пособие для учителей общеобразовательных учреждений. — М.: Просвещение, 20</w:t>
      </w:r>
      <w:r w:rsidR="006F28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21</w:t>
      </w:r>
      <w:r w:rsidRPr="006F28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— 96 с. — (Работаем по новым стандартам);</w:t>
      </w:r>
    </w:p>
    <w:p w:rsidR="004149B3" w:rsidRPr="006F28B9" w:rsidRDefault="004149B3" w:rsidP="006F28B9">
      <w:pPr>
        <w:keepNext/>
        <w:keepLines/>
        <w:numPr>
          <w:ilvl w:val="0"/>
          <w:numId w:val="3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8B9">
        <w:rPr>
          <w:rFonts w:ascii="Times New Roman" w:hAnsi="Times New Roman"/>
          <w:sz w:val="24"/>
          <w:szCs w:val="24"/>
        </w:rPr>
        <w:t>программой курса "География. 5-9 классы"/ Автор-составитель А.И. Алексеев изд. М. «Просвещение», 2022 г.;</w:t>
      </w:r>
    </w:p>
    <w:p w:rsidR="004149B3" w:rsidRPr="006F28B9" w:rsidRDefault="004149B3" w:rsidP="006F28B9">
      <w:pPr>
        <w:keepNext/>
        <w:keepLines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6F28B9">
        <w:rPr>
          <w:rFonts w:ascii="Times New Roman" w:hAnsi="Times New Roman" w:cs="Arial"/>
          <w:color w:val="000000"/>
          <w:sz w:val="24"/>
          <w:szCs w:val="24"/>
        </w:rPr>
        <w:t>Рабочей программой к ученику А.И. Алексеев, В.В. Николина, Е.К. Липкина «Гео</w:t>
      </w:r>
      <w:r w:rsidRPr="006F28B9">
        <w:rPr>
          <w:rFonts w:ascii="Times New Roman" w:hAnsi="Times New Roman"/>
          <w:color w:val="000000"/>
          <w:sz w:val="24"/>
          <w:szCs w:val="24"/>
        </w:rPr>
        <w:t>графия» 5 – 6 классы для   общеобразовательных организаций / авт.-сост.</w:t>
      </w:r>
      <w:r w:rsidRPr="006F28B9">
        <w:rPr>
          <w:rFonts w:ascii="Times New Roman" w:hAnsi="Times New Roman" w:cs="Arial"/>
          <w:color w:val="000000"/>
          <w:sz w:val="24"/>
          <w:szCs w:val="24"/>
        </w:rPr>
        <w:t xml:space="preserve"> А.И. Алексеев, В.В. Николина, Е.К. Липкина</w:t>
      </w:r>
      <w:r w:rsidRPr="006F28B9">
        <w:rPr>
          <w:rFonts w:ascii="Times New Roman" w:hAnsi="Times New Roman"/>
          <w:color w:val="000000"/>
          <w:sz w:val="24"/>
          <w:szCs w:val="24"/>
        </w:rPr>
        <w:t xml:space="preserve">  — 8-е изд. — М.: «Просвещение», 202</w:t>
      </w:r>
      <w:r w:rsidR="00817459">
        <w:rPr>
          <w:rFonts w:ascii="Times New Roman" w:hAnsi="Times New Roman"/>
          <w:color w:val="000000"/>
          <w:sz w:val="24"/>
          <w:szCs w:val="24"/>
        </w:rPr>
        <w:t>2</w:t>
      </w:r>
      <w:r w:rsidRPr="006F28B9">
        <w:rPr>
          <w:rFonts w:ascii="Times New Roman" w:hAnsi="Times New Roman"/>
          <w:color w:val="000000"/>
          <w:sz w:val="24"/>
          <w:szCs w:val="24"/>
        </w:rPr>
        <w:t xml:space="preserve">. «Полярная звезда»;  </w:t>
      </w:r>
    </w:p>
    <w:p w:rsidR="004149B3" w:rsidRPr="006F28B9" w:rsidRDefault="004149B3" w:rsidP="006F28B9">
      <w:pPr>
        <w:keepNext/>
        <w:keepLines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Arial"/>
          <w:color w:val="000000"/>
          <w:sz w:val="24"/>
          <w:szCs w:val="24"/>
        </w:rPr>
      </w:pPr>
      <w:r w:rsidRPr="006F28B9">
        <w:rPr>
          <w:rFonts w:ascii="Times New Roman" w:hAnsi="Times New Roman" w:cs="Arial"/>
          <w:color w:val="000000"/>
          <w:sz w:val="24"/>
          <w:szCs w:val="24"/>
        </w:rPr>
        <w:t>Учебным планом МБОУ СШ № 74 им. В.А. Глазунова на 2023-2024 уч. год;</w:t>
      </w:r>
    </w:p>
    <w:p w:rsidR="004149B3" w:rsidRPr="006F28B9" w:rsidRDefault="004149B3" w:rsidP="006F28B9">
      <w:pPr>
        <w:keepNext/>
        <w:keepLines/>
        <w:numPr>
          <w:ilvl w:val="0"/>
          <w:numId w:val="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28B9">
        <w:rPr>
          <w:rFonts w:ascii="Times New Roman" w:hAnsi="Times New Roman"/>
          <w:sz w:val="24"/>
          <w:szCs w:val="24"/>
        </w:rPr>
        <w:t>Концепцией духовно-нравственного развития и воспитания личности гражданина России, планируемыми результатами основного общего образования;</w:t>
      </w:r>
    </w:p>
    <w:p w:rsidR="004149B3" w:rsidRPr="00817459" w:rsidRDefault="004149B3" w:rsidP="006F28B9">
      <w:pPr>
        <w:keepNext/>
        <w:keepLines/>
        <w:numPr>
          <w:ilvl w:val="0"/>
          <w:numId w:val="3"/>
        </w:numPr>
        <w:shd w:val="clear" w:color="auto" w:fill="FFFFFF"/>
        <w:tabs>
          <w:tab w:val="left" w:pos="993"/>
        </w:tabs>
        <w:suppressAutoHyphens/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17459">
        <w:rPr>
          <w:rFonts w:ascii="Times New Roman" w:hAnsi="Times New Roman"/>
          <w:sz w:val="24"/>
          <w:szCs w:val="24"/>
        </w:rPr>
        <w:t xml:space="preserve">требованиями к уровню подготовки учащихся 5-х классов и с учетом </w:t>
      </w:r>
      <w:r w:rsidRPr="00817459">
        <w:rPr>
          <w:rFonts w:ascii="Times New Roman" w:hAnsi="Times New Roman"/>
          <w:bCs/>
          <w:sz w:val="24"/>
          <w:szCs w:val="24"/>
        </w:rPr>
        <w:t>психолого-педагогических особенностей развития детей 11-12 лет</w:t>
      </w:r>
      <w:r w:rsidRPr="00817459">
        <w:rPr>
          <w:rFonts w:ascii="Times New Roman" w:hAnsi="Times New Roman"/>
          <w:sz w:val="24"/>
          <w:szCs w:val="24"/>
        </w:rPr>
        <w:t>.</w:t>
      </w:r>
    </w:p>
    <w:p w:rsidR="00FE498C" w:rsidRPr="00FE498C" w:rsidRDefault="004149B3" w:rsidP="006F28B9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1A1A1A"/>
          <w:sz w:val="24"/>
          <w:szCs w:val="24"/>
        </w:rPr>
      </w:pPr>
      <w:r w:rsidRPr="006F28B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E498C" w:rsidRPr="00FE498C" w:rsidRDefault="00FE498C" w:rsidP="006F28B9">
      <w:pPr>
        <w:widowControl w:val="0"/>
        <w:spacing w:after="0"/>
        <w:ind w:right="-49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E498C">
        <w:rPr>
          <w:rFonts w:ascii="Times New Roman" w:hAnsi="Times New Roman"/>
          <w:color w:val="000000"/>
          <w:sz w:val="24"/>
          <w:szCs w:val="24"/>
        </w:rPr>
        <w:t>Рабочая программа внеурочной деятельности «</w:t>
      </w:r>
      <w:r w:rsidR="004149B3" w:rsidRPr="006F28B9">
        <w:rPr>
          <w:rFonts w:ascii="Times New Roman" w:hAnsi="Times New Roman"/>
          <w:color w:val="000000"/>
          <w:sz w:val="24"/>
          <w:szCs w:val="24"/>
        </w:rPr>
        <w:t>Занимательная география</w:t>
      </w:r>
      <w:r w:rsidRPr="00FE498C">
        <w:rPr>
          <w:rFonts w:ascii="Times New Roman" w:hAnsi="Times New Roman"/>
          <w:color w:val="000000"/>
          <w:sz w:val="24"/>
          <w:szCs w:val="24"/>
        </w:rPr>
        <w:t>» рассчитана на 34 часа. Общая недельная нагрузка составляет 1 час.</w:t>
      </w:r>
    </w:p>
    <w:p w:rsidR="00FE498C" w:rsidRPr="00FE498C" w:rsidRDefault="00FE498C" w:rsidP="00FE498C">
      <w:pPr>
        <w:widowControl w:val="0"/>
        <w:spacing w:after="0"/>
        <w:ind w:right="-49"/>
        <w:rPr>
          <w:rFonts w:ascii="Times New Roman" w:hAnsi="Times New Roman"/>
          <w:color w:val="000000"/>
          <w:sz w:val="24"/>
          <w:szCs w:val="24"/>
        </w:rPr>
      </w:pPr>
    </w:p>
    <w:p w:rsidR="00FE498C" w:rsidRPr="00FE498C" w:rsidRDefault="00FE498C" w:rsidP="00FE498C">
      <w:pPr>
        <w:spacing w:after="14" w:line="120" w:lineRule="exact"/>
        <w:rPr>
          <w:rFonts w:ascii="Times New Roman" w:hAnsi="Times New Roman"/>
          <w:sz w:val="12"/>
          <w:szCs w:val="12"/>
        </w:rPr>
      </w:pPr>
    </w:p>
    <w:p w:rsidR="00817459" w:rsidRDefault="00817459" w:rsidP="00817459">
      <w:pPr>
        <w:widowControl w:val="0"/>
        <w:spacing w:after="0"/>
        <w:ind w:right="-20"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17459" w:rsidRDefault="00817459" w:rsidP="00817459">
      <w:pPr>
        <w:widowControl w:val="0"/>
        <w:spacing w:after="0"/>
        <w:ind w:right="-20"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17459" w:rsidRDefault="00817459" w:rsidP="00817459">
      <w:pPr>
        <w:widowControl w:val="0"/>
        <w:spacing w:after="0"/>
        <w:ind w:right="-20"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17459" w:rsidRDefault="00817459" w:rsidP="00817459">
      <w:pPr>
        <w:widowControl w:val="0"/>
        <w:spacing w:after="0"/>
        <w:ind w:right="-20"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17459" w:rsidRDefault="00817459" w:rsidP="00817459">
      <w:pPr>
        <w:widowControl w:val="0"/>
        <w:spacing w:after="0"/>
        <w:ind w:right="-20"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17459" w:rsidRDefault="00817459" w:rsidP="00817459">
      <w:pPr>
        <w:widowControl w:val="0"/>
        <w:spacing w:after="0"/>
        <w:ind w:right="-20"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17459" w:rsidRDefault="00817459" w:rsidP="00817459">
      <w:pPr>
        <w:widowControl w:val="0"/>
        <w:spacing w:after="0"/>
        <w:ind w:right="-20"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17459" w:rsidRDefault="00817459" w:rsidP="00817459">
      <w:pPr>
        <w:widowControl w:val="0"/>
        <w:spacing w:after="0"/>
        <w:ind w:right="-20"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F3B89" w:rsidRDefault="00AF3B89" w:rsidP="00817459">
      <w:pPr>
        <w:widowControl w:val="0"/>
        <w:spacing w:after="0"/>
        <w:ind w:right="-20"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F3B89" w:rsidRDefault="00AF3B89" w:rsidP="00817459">
      <w:pPr>
        <w:widowControl w:val="0"/>
        <w:spacing w:after="0"/>
        <w:ind w:right="-20"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817459" w:rsidRDefault="00817459" w:rsidP="00817459">
      <w:pPr>
        <w:widowControl w:val="0"/>
        <w:spacing w:after="0"/>
        <w:ind w:right="-20"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E498C" w:rsidRPr="00FE498C" w:rsidRDefault="00FE498C" w:rsidP="00817459">
      <w:pPr>
        <w:widowControl w:val="0"/>
        <w:spacing w:after="0"/>
        <w:ind w:right="-20"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E498C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Актуальность и назначение программы</w:t>
      </w:r>
    </w:p>
    <w:p w:rsidR="0080441E" w:rsidRPr="005417D7" w:rsidRDefault="0080441E" w:rsidP="0080441E">
      <w:pPr>
        <w:keepNext/>
        <w:keepLines/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80441E" w:rsidRPr="00817459" w:rsidRDefault="0080441E" w:rsidP="0080441E">
      <w:pPr>
        <w:tabs>
          <w:tab w:val="left" w:pos="342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17459">
        <w:rPr>
          <w:rFonts w:ascii="Times New Roman" w:hAnsi="Times New Roman"/>
          <w:sz w:val="24"/>
          <w:szCs w:val="24"/>
        </w:rPr>
        <w:t xml:space="preserve">Изучение географии в школе позволяет сформировать комплекс, системное и социально ориентированное представление о Земле как о планете людей, являющейся одной из основ практической повседневной жизни. Кроме того, география – единственная наука, которая знакомит </w:t>
      </w:r>
      <w:proofErr w:type="gramStart"/>
      <w:r w:rsidRPr="0081745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17459">
        <w:rPr>
          <w:rFonts w:ascii="Times New Roman" w:hAnsi="Times New Roman"/>
          <w:sz w:val="24"/>
          <w:szCs w:val="24"/>
        </w:rPr>
        <w:t xml:space="preserve"> с территориальным (региональным) подходом как особым методом научного познания и важным инструментом воздействия на природные и социально-экономические процессы. </w:t>
      </w:r>
    </w:p>
    <w:p w:rsidR="0080441E" w:rsidRPr="00817459" w:rsidRDefault="0080441E" w:rsidP="0080441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17459">
        <w:rPr>
          <w:rFonts w:ascii="Times New Roman" w:hAnsi="Times New Roman"/>
          <w:color w:val="131313"/>
          <w:sz w:val="24"/>
          <w:szCs w:val="24"/>
        </w:rPr>
        <w:t>Актуальность реализуемой программы заключается в том, что в этом возрасте у школьников возникают множество вопросов, и темы, рассматриваемые в рамках реализации данной программы, позволят обучающимся не только получить ответы, но и самим познавать окружающий нас мир путём наблюдений и экспериментов. Большое внимание в программе уделяется вопросам бережного отношения к природе.</w:t>
      </w:r>
    </w:p>
    <w:p w:rsidR="0080441E" w:rsidRPr="00817459" w:rsidRDefault="0080441E" w:rsidP="0080441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17459">
        <w:rPr>
          <w:rFonts w:ascii="Times New Roman" w:hAnsi="Times New Roman"/>
          <w:color w:val="131313"/>
          <w:sz w:val="24"/>
          <w:szCs w:val="24"/>
        </w:rPr>
        <w:t>Педагогическая целесообразность реализации программы «Занимательная география» заключается не только в том, что это позволит полезно занять свободное время учащихся, но и пробудить интерес к активному познанию окружающего мира. В реализации программы особое место занимает работа учащихся над творческими исследовательскими работами.</w:t>
      </w:r>
    </w:p>
    <w:p w:rsidR="0080441E" w:rsidRPr="00817459" w:rsidRDefault="0080441E" w:rsidP="0080441E">
      <w:pPr>
        <w:tabs>
          <w:tab w:val="left" w:pos="342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17459">
        <w:rPr>
          <w:rFonts w:ascii="Times New Roman" w:hAnsi="Times New Roman"/>
          <w:sz w:val="24"/>
          <w:szCs w:val="24"/>
        </w:rPr>
        <w:t>В основе внеурочного курса лежит системно-</w:t>
      </w:r>
      <w:proofErr w:type="spellStart"/>
      <w:r w:rsidRPr="00817459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817459">
        <w:rPr>
          <w:rFonts w:ascii="Times New Roman" w:hAnsi="Times New Roman"/>
          <w:sz w:val="24"/>
          <w:szCs w:val="24"/>
        </w:rPr>
        <w:t xml:space="preserve"> подход, который предполагает: воспитание и развитие качеств личности, отвечающих требованиям информационного общества; ориентацию на результаты образования как системообразующий компонент курса, где развитие личности обучающегося на основе усвоения универсальных учебных действий, познания и освоения мира составляет цель и результат образования; учет индивидуальных возрастных и интеллектуальных особенностей обучающихся;</w:t>
      </w:r>
      <w:proofErr w:type="gramEnd"/>
      <w:r w:rsidRPr="00817459">
        <w:rPr>
          <w:rFonts w:ascii="Times New Roman" w:hAnsi="Times New Roman"/>
          <w:sz w:val="24"/>
          <w:szCs w:val="24"/>
        </w:rPr>
        <w:t xml:space="preserve"> обеспечение преемственности начального общего, основного и разнообразие видов деятельности и учет индивидуальных среднего (полного) общего образования; особенностей каждого обучающегося, обеспечивающих рост творческого потенциала, познавательных мотивов, обогащение форм взаимодействия со сверстниками и взрослыми в познавательной деятельности; гарантированность достижения планируемых результатов освоения внеурочного курса «Занимательная география», что и создает основу для самостоятельного успешного усвоения обучающимися новых знаний, умений, компетенций, видов и способов деятельности. </w:t>
      </w:r>
    </w:p>
    <w:p w:rsidR="0080441E" w:rsidRPr="00817459" w:rsidRDefault="0080441E" w:rsidP="0080441E">
      <w:pPr>
        <w:tabs>
          <w:tab w:val="left" w:pos="342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17459">
        <w:rPr>
          <w:rFonts w:ascii="Times New Roman" w:hAnsi="Times New Roman"/>
          <w:sz w:val="24"/>
          <w:szCs w:val="24"/>
        </w:rPr>
        <w:t xml:space="preserve">Важными формами деятельности учащихся являются: развитие практических умений в работе с дополнительными источниками информации: различными картами, энциклопедиями, справочниками, словарями, научно-популярной литературой для подросткового возраста, ресурсами </w:t>
      </w:r>
      <w:proofErr w:type="spellStart"/>
      <w:r w:rsidRPr="00817459">
        <w:rPr>
          <w:rFonts w:ascii="Times New Roman" w:hAnsi="Times New Roman"/>
          <w:sz w:val="24"/>
          <w:szCs w:val="24"/>
        </w:rPr>
        <w:t>Internet</w:t>
      </w:r>
      <w:proofErr w:type="spellEnd"/>
      <w:r w:rsidRPr="00817459">
        <w:rPr>
          <w:rFonts w:ascii="Times New Roman" w:hAnsi="Times New Roman"/>
          <w:sz w:val="24"/>
          <w:szCs w:val="24"/>
        </w:rPr>
        <w:t xml:space="preserve"> и др. В преподавании курса используются следующие формы работы с учащимися: работа в малых группах (2-5 человек); проектная работа; подготовка сообщений/ рефератов; исследовательская деятельность; информационно-поисковая деятельность; выполнение практических работ. </w:t>
      </w:r>
    </w:p>
    <w:p w:rsidR="0080441E" w:rsidRPr="00817459" w:rsidRDefault="0080441E" w:rsidP="0080441E">
      <w:pPr>
        <w:tabs>
          <w:tab w:val="left" w:pos="3420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17459">
        <w:rPr>
          <w:rFonts w:ascii="Times New Roman" w:hAnsi="Times New Roman"/>
          <w:sz w:val="24"/>
          <w:szCs w:val="24"/>
        </w:rPr>
        <w:t xml:space="preserve">Содержание программы курса «Занимательная география» предоставляет широкие возможности для осуществления дифференцированного подхода к учащимся при их обучении, для развития творческих и интеллектуальных способностей, наблюдательности, эмоциональности и логического мышления. Новизна программы в том, что с целью повышения эффективности образовательного процесса используются современные педагогические технологии: метод проектов, исследовательские методы, информационные </w:t>
      </w:r>
      <w:r w:rsidRPr="00817459">
        <w:rPr>
          <w:rFonts w:ascii="Times New Roman" w:hAnsi="Times New Roman"/>
          <w:sz w:val="24"/>
          <w:szCs w:val="24"/>
        </w:rPr>
        <w:lastRenderedPageBreak/>
        <w:t>технологии обучения. Основной формой работы являются внеурочные занятия, проводимые в кабинете географии и за его пределами.</w:t>
      </w:r>
    </w:p>
    <w:p w:rsidR="00A314BD" w:rsidRDefault="00A314BD" w:rsidP="0080441E">
      <w:pPr>
        <w:keepNext/>
        <w:keepLines/>
        <w:spacing w:after="0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0441E" w:rsidRPr="005417D7" w:rsidRDefault="0080441E" w:rsidP="0080441E">
      <w:pPr>
        <w:keepNext/>
        <w:keepLines/>
        <w:spacing w:after="0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417D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80441E" w:rsidRPr="005417D7" w:rsidRDefault="0080441E" w:rsidP="0080441E">
      <w:pPr>
        <w:keepNext/>
        <w:keepLines/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80441E" w:rsidRPr="00A314BD" w:rsidRDefault="0080441E" w:rsidP="00A314BD">
      <w:pPr>
        <w:keepNext/>
        <w:keepLines/>
        <w:spacing w:after="0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314BD">
        <w:rPr>
          <w:rFonts w:ascii="Times New Roman" w:hAnsi="Times New Roman"/>
          <w:sz w:val="24"/>
          <w:szCs w:val="24"/>
          <w:shd w:val="clear" w:color="auto" w:fill="FFFFFF"/>
        </w:rPr>
        <w:t xml:space="preserve">Как повысить интерес </w:t>
      </w:r>
      <w:proofErr w:type="gramStart"/>
      <w:r w:rsidRPr="00A314BD">
        <w:rPr>
          <w:rFonts w:ascii="Times New Roman" w:hAnsi="Times New Roman"/>
          <w:sz w:val="24"/>
          <w:szCs w:val="24"/>
          <w:shd w:val="clear" w:color="auto" w:fill="FFFFFF"/>
        </w:rPr>
        <w:t>обучающихся</w:t>
      </w:r>
      <w:proofErr w:type="gramEnd"/>
      <w:r w:rsidRPr="00A314BD">
        <w:rPr>
          <w:rFonts w:ascii="Times New Roman" w:hAnsi="Times New Roman"/>
          <w:sz w:val="24"/>
          <w:szCs w:val="24"/>
          <w:shd w:val="clear" w:color="auto" w:fill="FFFFFF"/>
        </w:rPr>
        <w:t xml:space="preserve"> к изучению школьного курса географии? Этот вопрос волнует многих учителей. Один из путей решения этой проблемы – внеурочная деятельность, которая является неотъемлемой составляющей учебно-воспитательного процесса. Богатое содержание курса географии предоставляет большие возможности для организации разнообразной деятельности, как на уроке, так и во внеурочное время. </w:t>
      </w:r>
    </w:p>
    <w:p w:rsidR="0080441E" w:rsidRPr="00A314BD" w:rsidRDefault="0080441E" w:rsidP="00A314B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314BD">
        <w:rPr>
          <w:rFonts w:ascii="Times New Roman" w:hAnsi="Times New Roman"/>
          <w:sz w:val="24"/>
          <w:szCs w:val="24"/>
        </w:rPr>
        <w:t>Программа внеурочной деятельности по географии формирует не только базовые знания и умения, необходимые ученику в изучении основных разделов географии, но и помогает в становлении устойчивого, познавательного интереса к предмету, закладывает понимание основных принципов жизни общества, роли окружающей среды как важного фактора формирования качеств личности ее социализации.</w:t>
      </w:r>
    </w:p>
    <w:p w:rsidR="0080441E" w:rsidRPr="00A314BD" w:rsidRDefault="0080441E" w:rsidP="00A314B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314BD">
        <w:rPr>
          <w:rFonts w:ascii="Times New Roman" w:hAnsi="Times New Roman"/>
          <w:sz w:val="24"/>
          <w:szCs w:val="24"/>
        </w:rPr>
        <w:t>При изучении этого курса начинается обучение географической культуре и географическому языку; учащиеся овладевают первоначальными представлениями и понятиями, приобретают умения использовать источники географической информации. Большое внимание уделяется изучению влияния человека на географические процессы, исследованию местности проживания, используемые для накопления знаний, которые будут необходимы в дальнейшем освоении курса географии.</w:t>
      </w:r>
    </w:p>
    <w:p w:rsidR="0080441E" w:rsidRPr="00A314BD" w:rsidRDefault="0080441E" w:rsidP="00A314B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314BD">
        <w:rPr>
          <w:rFonts w:ascii="Times New Roman" w:hAnsi="Times New Roman"/>
          <w:sz w:val="24"/>
          <w:szCs w:val="24"/>
        </w:rPr>
        <w:t>Данный курс представляется актуальным, т. к. использование топонимики, этого абстрактного адресного языка с его информационным содержанием и практическими аспектами, в процессе обучения в школе, заметно способствует успешному освоению и закреплению в памяти учебного материала и практических занятий.</w:t>
      </w:r>
    </w:p>
    <w:p w:rsidR="0080441E" w:rsidRPr="00A314BD" w:rsidRDefault="0080441E" w:rsidP="00A314B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314BD">
        <w:rPr>
          <w:rFonts w:ascii="Times New Roman" w:hAnsi="Times New Roman"/>
          <w:sz w:val="24"/>
          <w:szCs w:val="24"/>
        </w:rPr>
        <w:t>Курс имеет существенное образовательное значение для дальнейшего изучения географии и рекомендуется учащимся разных профилей по причине своей универсальности. Содержание курса может способствовать формированию всесторонне образованной личности, помочь овладеть основами географической культуры.</w:t>
      </w:r>
    </w:p>
    <w:p w:rsidR="0080441E" w:rsidRPr="00A314BD" w:rsidRDefault="0080441E" w:rsidP="00A314BD">
      <w:pPr>
        <w:keepNext/>
        <w:keepLines/>
        <w:spacing w:after="0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314BD">
        <w:rPr>
          <w:rFonts w:ascii="Times New Roman" w:hAnsi="Times New Roman"/>
          <w:sz w:val="24"/>
          <w:szCs w:val="24"/>
          <w:shd w:val="clear" w:color="auto" w:fill="FFFFFF"/>
        </w:rPr>
        <w:t xml:space="preserve">Внеурочная деятельность способствует улучшению учебной мотивации и развитию познавательных интересов учащихся. </w:t>
      </w:r>
    </w:p>
    <w:p w:rsidR="0080441E" w:rsidRPr="00A314BD" w:rsidRDefault="0080441E" w:rsidP="00A314BD">
      <w:pPr>
        <w:keepNext/>
        <w:keepLines/>
        <w:spacing w:after="0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314BD">
        <w:rPr>
          <w:rFonts w:ascii="Times New Roman" w:hAnsi="Times New Roman"/>
          <w:sz w:val="24"/>
          <w:szCs w:val="24"/>
          <w:shd w:val="clear" w:color="auto" w:fill="FFFFFF"/>
        </w:rPr>
        <w:t>Соединение практической и интеллектуальной деятельности способствует умственному развитию учащихся, является средством укрепления здоровья и рационального использования свободного времени, воспитывает культуру интеллектуального труда. У ребят формируется потребность применять знания в повседневной жизни.</w:t>
      </w:r>
    </w:p>
    <w:p w:rsidR="0080441E" w:rsidRPr="00A314BD" w:rsidRDefault="0080441E" w:rsidP="00A314BD">
      <w:pPr>
        <w:jc w:val="both"/>
        <w:rPr>
          <w:sz w:val="24"/>
          <w:szCs w:val="24"/>
        </w:rPr>
      </w:pPr>
    </w:p>
    <w:p w:rsidR="0080441E" w:rsidRPr="00A314BD" w:rsidRDefault="0080441E" w:rsidP="001E08A3">
      <w:pPr>
        <w:keepNext/>
        <w:keepLines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314BD">
        <w:rPr>
          <w:rFonts w:ascii="Times New Roman" w:hAnsi="Times New Roman"/>
          <w:b/>
          <w:sz w:val="24"/>
          <w:szCs w:val="24"/>
        </w:rPr>
        <w:lastRenderedPageBreak/>
        <w:t>Общая характеристика курса</w:t>
      </w:r>
    </w:p>
    <w:p w:rsidR="0080441E" w:rsidRPr="00A314BD" w:rsidRDefault="0080441E" w:rsidP="00A314BD">
      <w:pPr>
        <w:keepNext/>
        <w:keepLines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441E" w:rsidRPr="00A314BD" w:rsidRDefault="0080441E" w:rsidP="00A314BD">
      <w:pPr>
        <w:keepNext/>
        <w:keepLines/>
        <w:widowControl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314BD">
        <w:rPr>
          <w:rFonts w:ascii="Times New Roman" w:hAnsi="Times New Roman"/>
          <w:bCs/>
          <w:sz w:val="24"/>
          <w:szCs w:val="24"/>
        </w:rPr>
        <w:t>Программа курса внеурочной деятельности «Занимател</w:t>
      </w:r>
      <w:r w:rsidR="00BD4D9F" w:rsidRPr="00A314BD">
        <w:rPr>
          <w:rFonts w:ascii="Times New Roman" w:hAnsi="Times New Roman"/>
          <w:bCs/>
          <w:sz w:val="24"/>
          <w:szCs w:val="24"/>
        </w:rPr>
        <w:t>ьная география» рассчитана на 34</w:t>
      </w:r>
      <w:r w:rsidRPr="00A314BD">
        <w:rPr>
          <w:rFonts w:ascii="Times New Roman" w:hAnsi="Times New Roman"/>
          <w:bCs/>
          <w:sz w:val="24"/>
          <w:szCs w:val="24"/>
        </w:rPr>
        <w:t xml:space="preserve"> час</w:t>
      </w:r>
      <w:r w:rsidR="00BD4D9F" w:rsidRPr="00A314BD">
        <w:rPr>
          <w:rFonts w:ascii="Times New Roman" w:hAnsi="Times New Roman"/>
          <w:bCs/>
          <w:sz w:val="24"/>
          <w:szCs w:val="24"/>
        </w:rPr>
        <w:t>а</w:t>
      </w:r>
      <w:r w:rsidRPr="00A314BD">
        <w:rPr>
          <w:rFonts w:ascii="Times New Roman" w:hAnsi="Times New Roman"/>
          <w:bCs/>
          <w:sz w:val="24"/>
          <w:szCs w:val="24"/>
        </w:rPr>
        <w:t xml:space="preserve"> (1 раз в неделю, 1 год обучения в условиях организации внеурочной деятельности ФГОС ООО) и предназначена в качестве курса по выбору естественнонаучного цикла </w:t>
      </w:r>
      <w:proofErr w:type="spellStart"/>
      <w:r w:rsidRPr="00A314BD">
        <w:rPr>
          <w:rFonts w:ascii="Times New Roman" w:hAnsi="Times New Roman"/>
          <w:bCs/>
          <w:sz w:val="24"/>
          <w:szCs w:val="24"/>
        </w:rPr>
        <w:t>общеинтеллектуального</w:t>
      </w:r>
      <w:proofErr w:type="spellEnd"/>
      <w:r w:rsidRPr="00A314BD">
        <w:rPr>
          <w:rFonts w:ascii="Times New Roman" w:hAnsi="Times New Roman"/>
          <w:bCs/>
          <w:sz w:val="24"/>
          <w:szCs w:val="24"/>
        </w:rPr>
        <w:t xml:space="preserve"> направления для учащихся 5-го класса. Возраст учащихся: 11-12 лет.  Сроки реализации дополнительной общеобразовательной программы: 1 год.</w:t>
      </w:r>
    </w:p>
    <w:p w:rsidR="0080441E" w:rsidRPr="00A314BD" w:rsidRDefault="0080441E" w:rsidP="00A314BD">
      <w:pPr>
        <w:keepNext/>
        <w:keepLines/>
        <w:widowControl w:val="0"/>
        <w:spacing w:after="0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80441E" w:rsidRDefault="0080441E" w:rsidP="001E08A3">
      <w:pPr>
        <w:keepNext/>
        <w:keepLines/>
        <w:shd w:val="clear" w:color="auto" w:fill="FFFFFF"/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314BD">
        <w:rPr>
          <w:rFonts w:ascii="Times New Roman" w:hAnsi="Times New Roman"/>
          <w:b/>
          <w:sz w:val="24"/>
          <w:szCs w:val="24"/>
        </w:rPr>
        <w:t>Требования к результатам</w:t>
      </w:r>
      <w:r w:rsidRPr="00A314BD">
        <w:rPr>
          <w:rFonts w:ascii="Times New Roman" w:hAnsi="Times New Roman"/>
          <w:b/>
          <w:sz w:val="28"/>
          <w:szCs w:val="28"/>
        </w:rPr>
        <w:t xml:space="preserve"> </w:t>
      </w:r>
      <w:r w:rsidRPr="0080441E">
        <w:rPr>
          <w:rFonts w:ascii="Times New Roman" w:hAnsi="Times New Roman"/>
          <w:b/>
          <w:sz w:val="28"/>
          <w:szCs w:val="28"/>
        </w:rPr>
        <w:t>освоения программы внеурочной деятельности «Занимательная география»</w:t>
      </w:r>
    </w:p>
    <w:p w:rsidR="0080441E" w:rsidRPr="0080441E" w:rsidRDefault="0080441E" w:rsidP="0080441E">
      <w:pPr>
        <w:keepNext/>
        <w:keepLines/>
        <w:shd w:val="clear" w:color="auto" w:fill="FFFFFF"/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0441E">
        <w:rPr>
          <w:rFonts w:ascii="Times New Roman" w:hAnsi="Times New Roman"/>
          <w:b/>
          <w:sz w:val="28"/>
          <w:szCs w:val="28"/>
        </w:rPr>
        <w:t>(на основе положений ФГОС ООО)</w:t>
      </w:r>
    </w:p>
    <w:p w:rsidR="0080441E" w:rsidRPr="0080441E" w:rsidRDefault="0080441E" w:rsidP="008044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41E" w:rsidRPr="001E08A3" w:rsidRDefault="0080441E" w:rsidP="001E08A3">
      <w:pPr>
        <w:spacing w:after="0"/>
        <w:ind w:firstLine="709"/>
        <w:jc w:val="both"/>
        <w:rPr>
          <w:rFonts w:ascii="Times New Roman" w:hAnsi="Times New Roman"/>
          <w:spacing w:val="-10"/>
          <w:sz w:val="24"/>
          <w:szCs w:val="24"/>
        </w:rPr>
      </w:pPr>
      <w:r w:rsidRPr="001E08A3">
        <w:rPr>
          <w:rFonts w:ascii="Times New Roman" w:hAnsi="Times New Roman"/>
          <w:spacing w:val="-10"/>
          <w:sz w:val="24"/>
          <w:szCs w:val="24"/>
        </w:rPr>
        <w:t xml:space="preserve">Федеральные государственные образовательные стандарты предполагают, что «итогом обучения станут личностные и  </w:t>
      </w:r>
      <w:proofErr w:type="spellStart"/>
      <w:r w:rsidRPr="001E08A3">
        <w:rPr>
          <w:rFonts w:ascii="Times New Roman" w:hAnsi="Times New Roman"/>
          <w:spacing w:val="-10"/>
          <w:sz w:val="24"/>
          <w:szCs w:val="24"/>
        </w:rPr>
        <w:t>метапредметные</w:t>
      </w:r>
      <w:proofErr w:type="spellEnd"/>
      <w:r w:rsidRPr="001E08A3">
        <w:rPr>
          <w:rFonts w:ascii="Times New Roman" w:hAnsi="Times New Roman"/>
          <w:spacing w:val="-10"/>
          <w:sz w:val="24"/>
          <w:szCs w:val="24"/>
        </w:rPr>
        <w:t xml:space="preserve"> результаты каждого ученика, выражающиеся в определенных качествах. Предполагаемые результаты освоения программы «Занимательная география»:</w:t>
      </w:r>
    </w:p>
    <w:p w:rsidR="0080441E" w:rsidRPr="001E08A3" w:rsidRDefault="0080441E" w:rsidP="001E08A3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E08A3">
        <w:rPr>
          <w:rFonts w:ascii="Times New Roman" w:hAnsi="Times New Roman"/>
          <w:b/>
          <w:i/>
          <w:sz w:val="24"/>
          <w:szCs w:val="24"/>
        </w:rPr>
        <w:t>Личностные результаты освоения</w:t>
      </w:r>
      <w:r w:rsidRPr="001E08A3">
        <w:rPr>
          <w:rFonts w:ascii="Times New Roman" w:hAnsi="Times New Roman"/>
          <w:i/>
          <w:sz w:val="24"/>
          <w:szCs w:val="24"/>
        </w:rPr>
        <w:t xml:space="preserve"> </w:t>
      </w:r>
      <w:r w:rsidRPr="001E08A3">
        <w:rPr>
          <w:rFonts w:ascii="Times New Roman" w:hAnsi="Times New Roman"/>
          <w:b/>
          <w:i/>
          <w:sz w:val="24"/>
          <w:szCs w:val="24"/>
        </w:rPr>
        <w:t>программы:</w:t>
      </w:r>
      <w:r w:rsidRPr="001E08A3">
        <w:rPr>
          <w:rFonts w:ascii="Times New Roman" w:hAnsi="Times New Roman"/>
          <w:i/>
          <w:sz w:val="24"/>
          <w:szCs w:val="24"/>
        </w:rPr>
        <w:t xml:space="preserve"> </w:t>
      </w:r>
    </w:p>
    <w:p w:rsidR="0080441E" w:rsidRPr="001E08A3" w:rsidRDefault="0080441E" w:rsidP="001E08A3">
      <w:pPr>
        <w:numPr>
          <w:ilvl w:val="0"/>
          <w:numId w:val="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Arial"/>
          <w:color w:val="000000"/>
          <w:sz w:val="24"/>
          <w:szCs w:val="24"/>
        </w:rPr>
      </w:pPr>
      <w:r w:rsidRPr="001E08A3">
        <w:rPr>
          <w:rFonts w:ascii="Times New Roman" w:eastAsia="Calibri" w:hAnsi="Times New Roman" w:cs="Arial"/>
          <w:color w:val="000000"/>
          <w:sz w:val="24"/>
          <w:szCs w:val="24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80441E" w:rsidRPr="001E08A3" w:rsidRDefault="0080441E" w:rsidP="001E08A3">
      <w:pPr>
        <w:numPr>
          <w:ilvl w:val="1"/>
          <w:numId w:val="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Arial"/>
          <w:color w:val="000000"/>
          <w:sz w:val="24"/>
          <w:szCs w:val="24"/>
        </w:rPr>
      </w:pPr>
      <w:r w:rsidRPr="001E08A3">
        <w:rPr>
          <w:rFonts w:ascii="Times New Roman" w:eastAsia="Calibri" w:hAnsi="Times New Roman" w:cs="Arial"/>
          <w:color w:val="000000"/>
          <w:sz w:val="24"/>
          <w:szCs w:val="24"/>
        </w:rPr>
        <w:t>осознание целостности природы, населения и хозяйства Земли, материков, их крупных районов и стран;</w:t>
      </w:r>
    </w:p>
    <w:p w:rsidR="0080441E" w:rsidRPr="001E08A3" w:rsidRDefault="0080441E" w:rsidP="001E08A3">
      <w:pPr>
        <w:numPr>
          <w:ilvl w:val="1"/>
          <w:numId w:val="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Arial"/>
          <w:color w:val="000000"/>
          <w:spacing w:val="-10"/>
          <w:sz w:val="24"/>
          <w:szCs w:val="24"/>
        </w:rPr>
      </w:pPr>
      <w:r w:rsidRPr="001E08A3">
        <w:rPr>
          <w:rFonts w:ascii="Times New Roman" w:eastAsia="Calibri" w:hAnsi="Times New Roman" w:cs="Arial"/>
          <w:color w:val="000000"/>
          <w:spacing w:val="-10"/>
          <w:sz w:val="24"/>
          <w:szCs w:val="24"/>
        </w:rPr>
        <w:t>умение оценивать с позиций социальных норм собственные поступки и поступки других людей;</w:t>
      </w:r>
    </w:p>
    <w:p w:rsidR="0080441E" w:rsidRPr="001E08A3" w:rsidRDefault="0080441E" w:rsidP="001E08A3">
      <w:pPr>
        <w:numPr>
          <w:ilvl w:val="1"/>
          <w:numId w:val="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Arial"/>
          <w:color w:val="000000"/>
          <w:sz w:val="24"/>
          <w:szCs w:val="24"/>
        </w:rPr>
      </w:pPr>
      <w:r w:rsidRPr="001E08A3">
        <w:rPr>
          <w:rFonts w:ascii="Times New Roman" w:eastAsia="Calibri" w:hAnsi="Times New Roman" w:cs="Arial"/>
          <w:color w:val="000000"/>
          <w:sz w:val="24"/>
          <w:szCs w:val="24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80441E" w:rsidRPr="001E08A3" w:rsidRDefault="0080441E" w:rsidP="001E08A3">
      <w:pPr>
        <w:numPr>
          <w:ilvl w:val="1"/>
          <w:numId w:val="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Arial"/>
          <w:color w:val="000000"/>
          <w:sz w:val="24"/>
          <w:szCs w:val="24"/>
        </w:rPr>
      </w:pPr>
      <w:r w:rsidRPr="001E08A3">
        <w:rPr>
          <w:rFonts w:ascii="Times New Roman" w:eastAsia="Calibri" w:hAnsi="Times New Roman" w:cs="Arial"/>
          <w:color w:val="000000"/>
          <w:sz w:val="24"/>
          <w:szCs w:val="24"/>
        </w:rPr>
        <w:t>патриотизм, любовь к своей местности, своему региону, своей стране;</w:t>
      </w:r>
    </w:p>
    <w:p w:rsidR="0080441E" w:rsidRPr="001E08A3" w:rsidRDefault="0080441E" w:rsidP="001E08A3">
      <w:pPr>
        <w:numPr>
          <w:ilvl w:val="1"/>
          <w:numId w:val="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Arial"/>
          <w:color w:val="000000"/>
          <w:sz w:val="24"/>
          <w:szCs w:val="24"/>
        </w:rPr>
      </w:pPr>
      <w:r w:rsidRPr="001E08A3">
        <w:rPr>
          <w:rFonts w:ascii="Times New Roman" w:eastAsia="Calibri" w:hAnsi="Times New Roman" w:cs="Arial"/>
          <w:color w:val="000000"/>
          <w:sz w:val="24"/>
          <w:szCs w:val="24"/>
        </w:rPr>
        <w:t>уважение к истории, культуре, национальным особенностям, традициям и образу жизни других народов, толерантность;</w:t>
      </w:r>
    </w:p>
    <w:p w:rsidR="0080441E" w:rsidRPr="001E08A3" w:rsidRDefault="0080441E" w:rsidP="001E08A3">
      <w:pPr>
        <w:numPr>
          <w:ilvl w:val="1"/>
          <w:numId w:val="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Arial"/>
          <w:color w:val="000000"/>
          <w:sz w:val="24"/>
          <w:szCs w:val="24"/>
        </w:rPr>
      </w:pPr>
      <w:r w:rsidRPr="001E08A3">
        <w:rPr>
          <w:rFonts w:ascii="Times New Roman" w:eastAsia="Calibri" w:hAnsi="Times New Roman" w:cs="Arial"/>
          <w:color w:val="000000"/>
          <w:sz w:val="24"/>
          <w:szCs w:val="24"/>
        </w:rPr>
        <w:t>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80441E" w:rsidRPr="001E08A3" w:rsidRDefault="0080441E" w:rsidP="001E08A3">
      <w:pPr>
        <w:numPr>
          <w:ilvl w:val="0"/>
          <w:numId w:val="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Arial"/>
          <w:color w:val="000000"/>
          <w:spacing w:val="-10"/>
          <w:sz w:val="24"/>
          <w:szCs w:val="24"/>
        </w:rPr>
      </w:pPr>
      <w:r w:rsidRPr="001E08A3">
        <w:rPr>
          <w:rFonts w:ascii="Times New Roman" w:eastAsia="Calibri" w:hAnsi="Times New Roman" w:cs="Arial"/>
          <w:color w:val="000000"/>
          <w:spacing w:val="-10"/>
          <w:sz w:val="24"/>
          <w:szCs w:val="24"/>
        </w:rPr>
        <w:t>образовательные результаты –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</w:p>
    <w:p w:rsidR="0080441E" w:rsidRPr="001E08A3" w:rsidRDefault="0080441E" w:rsidP="001E08A3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E08A3">
        <w:rPr>
          <w:rFonts w:ascii="Times New Roman" w:eastAsia="Calibri" w:hAnsi="Times New Roman"/>
          <w:sz w:val="24"/>
          <w:szCs w:val="24"/>
        </w:rPr>
        <w:t xml:space="preserve">Средством развития личностных результатов служит учебный </w:t>
      </w:r>
      <w:proofErr w:type="gramStart"/>
      <w:r w:rsidRPr="001E08A3">
        <w:rPr>
          <w:rFonts w:ascii="Times New Roman" w:eastAsia="Calibri" w:hAnsi="Times New Roman"/>
          <w:sz w:val="24"/>
          <w:szCs w:val="24"/>
        </w:rPr>
        <w:t>материал</w:t>
      </w:r>
      <w:proofErr w:type="gramEnd"/>
      <w:r w:rsidRPr="001E08A3">
        <w:rPr>
          <w:rFonts w:ascii="Times New Roman" w:eastAsia="Calibri" w:hAnsi="Times New Roman"/>
          <w:sz w:val="24"/>
          <w:szCs w:val="24"/>
        </w:rPr>
        <w:t xml:space="preserve"> нацеленный на понимание собственной деятельности и сформированных личностных качеств:</w:t>
      </w:r>
    </w:p>
    <w:p w:rsidR="0080441E" w:rsidRPr="001E08A3" w:rsidRDefault="0080441E" w:rsidP="001E08A3">
      <w:pPr>
        <w:numPr>
          <w:ilvl w:val="0"/>
          <w:numId w:val="6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Arial"/>
          <w:color w:val="000000"/>
          <w:sz w:val="24"/>
          <w:szCs w:val="24"/>
        </w:rPr>
      </w:pPr>
      <w:r w:rsidRPr="001E08A3">
        <w:rPr>
          <w:rFonts w:ascii="Times New Roman" w:eastAsia="Calibri" w:hAnsi="Times New Roman" w:cs="Arial"/>
          <w:color w:val="000000"/>
          <w:sz w:val="24"/>
          <w:szCs w:val="24"/>
        </w:rPr>
        <w:t>умение формулировать своё отношение к актуальным проблемным ситуациям;</w:t>
      </w:r>
    </w:p>
    <w:p w:rsidR="0080441E" w:rsidRPr="001E08A3" w:rsidRDefault="0080441E" w:rsidP="001E08A3">
      <w:pPr>
        <w:numPr>
          <w:ilvl w:val="0"/>
          <w:numId w:val="6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Arial"/>
          <w:color w:val="000000"/>
          <w:sz w:val="24"/>
          <w:szCs w:val="24"/>
        </w:rPr>
      </w:pPr>
      <w:r w:rsidRPr="001E08A3">
        <w:rPr>
          <w:rFonts w:ascii="Times New Roman" w:eastAsia="Calibri" w:hAnsi="Times New Roman" w:cs="Arial"/>
          <w:color w:val="000000"/>
          <w:sz w:val="24"/>
          <w:szCs w:val="24"/>
        </w:rPr>
        <w:t>умение толерантно определять своё отношение к разным народам;</w:t>
      </w:r>
    </w:p>
    <w:p w:rsidR="0080441E" w:rsidRPr="001E08A3" w:rsidRDefault="0080441E" w:rsidP="001E08A3">
      <w:pPr>
        <w:numPr>
          <w:ilvl w:val="0"/>
          <w:numId w:val="6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Arial"/>
          <w:color w:val="000000"/>
          <w:spacing w:val="-10"/>
          <w:sz w:val="24"/>
          <w:szCs w:val="24"/>
        </w:rPr>
      </w:pPr>
      <w:r w:rsidRPr="001E08A3">
        <w:rPr>
          <w:rFonts w:ascii="Times New Roman" w:eastAsia="Calibri" w:hAnsi="Times New Roman" w:cs="Arial"/>
          <w:color w:val="000000"/>
          <w:spacing w:val="-10"/>
          <w:sz w:val="24"/>
          <w:szCs w:val="24"/>
        </w:rPr>
        <w:t xml:space="preserve">умение использовать географические знания для адаптации и созидательной деятельности. </w:t>
      </w:r>
    </w:p>
    <w:p w:rsidR="0080441E" w:rsidRPr="001E08A3" w:rsidRDefault="0080441E" w:rsidP="001E08A3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1E08A3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1E08A3">
        <w:rPr>
          <w:rFonts w:ascii="Times New Roman" w:hAnsi="Times New Roman"/>
          <w:b/>
          <w:sz w:val="24"/>
          <w:szCs w:val="24"/>
        </w:rPr>
        <w:t xml:space="preserve"> результаты освоения</w:t>
      </w:r>
      <w:r w:rsidRPr="001E08A3">
        <w:rPr>
          <w:rFonts w:ascii="Times New Roman" w:hAnsi="Times New Roman"/>
          <w:sz w:val="24"/>
          <w:szCs w:val="24"/>
        </w:rPr>
        <w:t xml:space="preserve"> </w:t>
      </w:r>
      <w:r w:rsidRPr="001E08A3">
        <w:rPr>
          <w:rFonts w:ascii="Times New Roman" w:hAnsi="Times New Roman"/>
          <w:b/>
          <w:sz w:val="24"/>
          <w:szCs w:val="24"/>
        </w:rPr>
        <w:t>программы:</w:t>
      </w:r>
    </w:p>
    <w:p w:rsidR="0080441E" w:rsidRPr="001E08A3" w:rsidRDefault="0080441E" w:rsidP="001E08A3">
      <w:pPr>
        <w:widowControl w:val="0"/>
        <w:overflowPunct w:val="0"/>
        <w:autoSpaceDE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1E08A3">
        <w:rPr>
          <w:rFonts w:ascii="Times New Roman" w:hAnsi="Times New Roman"/>
          <w:i/>
          <w:sz w:val="24"/>
          <w:szCs w:val="24"/>
          <w:u w:val="single"/>
          <w:lang w:eastAsia="ar-SA"/>
        </w:rPr>
        <w:t>Регулятивные универсальные учебные действия</w:t>
      </w:r>
      <w:r w:rsidRPr="001E08A3">
        <w:rPr>
          <w:rFonts w:ascii="Times New Roman" w:hAnsi="Times New Roman"/>
          <w:sz w:val="24"/>
          <w:szCs w:val="24"/>
          <w:lang w:eastAsia="ar-SA"/>
        </w:rPr>
        <w:t>:</w:t>
      </w:r>
    </w:p>
    <w:p w:rsidR="0080441E" w:rsidRPr="001E08A3" w:rsidRDefault="0080441E" w:rsidP="001E08A3">
      <w:pPr>
        <w:widowControl w:val="0"/>
        <w:numPr>
          <w:ilvl w:val="0"/>
          <w:numId w:val="7"/>
        </w:numPr>
        <w:tabs>
          <w:tab w:val="left" w:pos="993"/>
        </w:tabs>
        <w:overflowPunct w:val="0"/>
        <w:autoSpaceDE w:val="0"/>
        <w:spacing w:after="0"/>
        <w:ind w:hanging="72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1E08A3">
        <w:rPr>
          <w:rFonts w:ascii="Times New Roman" w:hAnsi="Times New Roman"/>
          <w:i/>
          <w:sz w:val="24"/>
          <w:szCs w:val="24"/>
          <w:lang w:eastAsia="ar-SA"/>
        </w:rPr>
        <w:t>определять</w:t>
      </w:r>
      <w:r w:rsidRPr="001E08A3">
        <w:rPr>
          <w:rFonts w:ascii="Times New Roman" w:hAnsi="Times New Roman"/>
          <w:sz w:val="24"/>
          <w:szCs w:val="24"/>
          <w:lang w:eastAsia="ar-SA"/>
        </w:rPr>
        <w:t xml:space="preserve"> цель деятельности на занятии с помощью учителя и самостоятельно. </w:t>
      </w:r>
    </w:p>
    <w:p w:rsidR="0080441E" w:rsidRPr="001E08A3" w:rsidRDefault="0080441E" w:rsidP="001E08A3">
      <w:pPr>
        <w:widowControl w:val="0"/>
        <w:numPr>
          <w:ilvl w:val="0"/>
          <w:numId w:val="7"/>
        </w:numPr>
        <w:tabs>
          <w:tab w:val="left" w:pos="993"/>
        </w:tabs>
        <w:overflowPunct w:val="0"/>
        <w:autoSpaceDE w:val="0"/>
        <w:spacing w:after="0"/>
        <w:ind w:hanging="72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1E08A3">
        <w:rPr>
          <w:rFonts w:ascii="Times New Roman" w:hAnsi="Times New Roman"/>
          <w:sz w:val="24"/>
          <w:szCs w:val="24"/>
          <w:lang w:eastAsia="ar-SA"/>
        </w:rPr>
        <w:t xml:space="preserve">учиться </w:t>
      </w:r>
      <w:r w:rsidRPr="001E08A3">
        <w:rPr>
          <w:rFonts w:ascii="Times New Roman" w:hAnsi="Times New Roman"/>
          <w:i/>
          <w:sz w:val="24"/>
          <w:szCs w:val="24"/>
          <w:lang w:eastAsia="ar-SA"/>
        </w:rPr>
        <w:t>планировать</w:t>
      </w:r>
      <w:r w:rsidRPr="001E08A3">
        <w:rPr>
          <w:rFonts w:ascii="Times New Roman" w:hAnsi="Times New Roman"/>
          <w:sz w:val="24"/>
          <w:szCs w:val="24"/>
          <w:lang w:eastAsia="ar-SA"/>
        </w:rPr>
        <w:t xml:space="preserve"> учебную деятельность на занятии. </w:t>
      </w:r>
    </w:p>
    <w:p w:rsidR="0080441E" w:rsidRPr="001E08A3" w:rsidRDefault="0080441E" w:rsidP="001E08A3">
      <w:pPr>
        <w:widowControl w:val="0"/>
        <w:numPr>
          <w:ilvl w:val="0"/>
          <w:numId w:val="7"/>
        </w:numPr>
        <w:tabs>
          <w:tab w:val="left" w:pos="993"/>
        </w:tabs>
        <w:overflowPunct w:val="0"/>
        <w:autoSpaceDE w:val="0"/>
        <w:spacing w:after="0"/>
        <w:ind w:hanging="72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1E08A3">
        <w:rPr>
          <w:rFonts w:ascii="Times New Roman" w:hAnsi="Times New Roman"/>
          <w:i/>
          <w:sz w:val="24"/>
          <w:szCs w:val="24"/>
          <w:lang w:eastAsia="ar-SA"/>
        </w:rPr>
        <w:lastRenderedPageBreak/>
        <w:t>высказывать</w:t>
      </w:r>
      <w:r w:rsidRPr="001E08A3">
        <w:rPr>
          <w:rFonts w:ascii="Times New Roman" w:hAnsi="Times New Roman"/>
          <w:sz w:val="24"/>
          <w:szCs w:val="24"/>
          <w:lang w:eastAsia="ar-SA"/>
        </w:rPr>
        <w:t xml:space="preserve"> свою версию, пытаться предлагать способ её проверки. </w:t>
      </w:r>
    </w:p>
    <w:p w:rsidR="0080441E" w:rsidRPr="001E08A3" w:rsidRDefault="0080441E" w:rsidP="001E08A3">
      <w:pPr>
        <w:widowControl w:val="0"/>
        <w:numPr>
          <w:ilvl w:val="0"/>
          <w:numId w:val="7"/>
        </w:numPr>
        <w:tabs>
          <w:tab w:val="left" w:pos="993"/>
        </w:tabs>
        <w:overflowPunct w:val="0"/>
        <w:autoSpaceDE w:val="0"/>
        <w:spacing w:after="0"/>
        <w:ind w:hanging="72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1E08A3">
        <w:rPr>
          <w:rFonts w:ascii="Times New Roman" w:hAnsi="Times New Roman"/>
          <w:sz w:val="24"/>
          <w:szCs w:val="24"/>
          <w:lang w:eastAsia="ar-SA"/>
        </w:rPr>
        <w:t xml:space="preserve">работая по предложенному плану, </w:t>
      </w:r>
      <w:r w:rsidRPr="001E08A3">
        <w:rPr>
          <w:rFonts w:ascii="Times New Roman" w:hAnsi="Times New Roman"/>
          <w:i/>
          <w:sz w:val="24"/>
          <w:szCs w:val="24"/>
          <w:lang w:eastAsia="ar-SA"/>
        </w:rPr>
        <w:t>использовать</w:t>
      </w:r>
      <w:r w:rsidRPr="001E08A3">
        <w:rPr>
          <w:rFonts w:ascii="Times New Roman" w:hAnsi="Times New Roman"/>
          <w:sz w:val="24"/>
          <w:szCs w:val="24"/>
          <w:lang w:eastAsia="ar-SA"/>
        </w:rPr>
        <w:t xml:space="preserve"> необходимые средства (дополнительную литературу, простейшие приборы и инструменты).</w:t>
      </w:r>
    </w:p>
    <w:p w:rsidR="0080441E" w:rsidRPr="001E08A3" w:rsidRDefault="0080441E" w:rsidP="001E08A3">
      <w:pPr>
        <w:widowControl w:val="0"/>
        <w:numPr>
          <w:ilvl w:val="0"/>
          <w:numId w:val="7"/>
        </w:numPr>
        <w:tabs>
          <w:tab w:val="left" w:pos="993"/>
        </w:tabs>
        <w:overflowPunct w:val="0"/>
        <w:autoSpaceDE w:val="0"/>
        <w:spacing w:after="0"/>
        <w:ind w:hanging="72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1E08A3">
        <w:rPr>
          <w:rFonts w:ascii="Times New Roman" w:hAnsi="Times New Roman"/>
          <w:i/>
          <w:sz w:val="24"/>
          <w:szCs w:val="24"/>
          <w:lang w:eastAsia="ar-SA"/>
        </w:rPr>
        <w:t>определять</w:t>
      </w:r>
      <w:r w:rsidRPr="001E08A3">
        <w:rPr>
          <w:rFonts w:ascii="Times New Roman" w:hAnsi="Times New Roman"/>
          <w:sz w:val="24"/>
          <w:szCs w:val="24"/>
          <w:lang w:eastAsia="ar-SA"/>
        </w:rPr>
        <w:t xml:space="preserve"> успешность выполнения своего задания в диалоге с учителем.</w:t>
      </w:r>
    </w:p>
    <w:p w:rsidR="0080441E" w:rsidRPr="001E08A3" w:rsidRDefault="0080441E" w:rsidP="001E08A3">
      <w:pPr>
        <w:widowControl w:val="0"/>
        <w:overflowPunct w:val="0"/>
        <w:autoSpaceDE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1E08A3">
        <w:rPr>
          <w:rFonts w:ascii="Times New Roman" w:hAnsi="Times New Roman"/>
          <w:i/>
          <w:sz w:val="24"/>
          <w:szCs w:val="24"/>
          <w:u w:val="single"/>
          <w:lang w:eastAsia="ar-SA"/>
        </w:rPr>
        <w:t>Познавательные универсальные учебные действия</w:t>
      </w:r>
      <w:r w:rsidRPr="001E08A3">
        <w:rPr>
          <w:rFonts w:ascii="Times New Roman" w:hAnsi="Times New Roman"/>
          <w:sz w:val="24"/>
          <w:szCs w:val="24"/>
          <w:lang w:eastAsia="ar-SA"/>
        </w:rPr>
        <w:t>:</w:t>
      </w:r>
    </w:p>
    <w:p w:rsidR="0080441E" w:rsidRPr="001E08A3" w:rsidRDefault="0080441E" w:rsidP="001E08A3">
      <w:pPr>
        <w:widowControl w:val="0"/>
        <w:numPr>
          <w:ilvl w:val="0"/>
          <w:numId w:val="8"/>
        </w:numPr>
        <w:tabs>
          <w:tab w:val="left" w:pos="993"/>
        </w:tabs>
        <w:overflowPunct w:val="0"/>
        <w:autoSpaceDE w:val="0"/>
        <w:spacing w:after="0"/>
        <w:ind w:left="709" w:firstLine="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1E08A3">
        <w:rPr>
          <w:rFonts w:ascii="Times New Roman" w:hAnsi="Times New Roman"/>
          <w:sz w:val="24"/>
          <w:szCs w:val="24"/>
          <w:lang w:eastAsia="ar-SA"/>
        </w:rPr>
        <w:t xml:space="preserve">ориентироваться в своей системе знаний: </w:t>
      </w:r>
      <w:r w:rsidRPr="001E08A3">
        <w:rPr>
          <w:rFonts w:ascii="Times New Roman" w:hAnsi="Times New Roman"/>
          <w:i/>
          <w:sz w:val="24"/>
          <w:szCs w:val="24"/>
          <w:lang w:eastAsia="ar-SA"/>
        </w:rPr>
        <w:t>понимать</w:t>
      </w:r>
      <w:r w:rsidRPr="001E08A3">
        <w:rPr>
          <w:rFonts w:ascii="Times New Roman" w:hAnsi="Times New Roman"/>
          <w:sz w:val="24"/>
          <w:szCs w:val="24"/>
          <w:lang w:eastAsia="ar-SA"/>
        </w:rPr>
        <w:t>, что нужна  дополнительная информация (знания) для решения поставленной  задачи в один шаг.</w:t>
      </w:r>
    </w:p>
    <w:p w:rsidR="0080441E" w:rsidRPr="001E08A3" w:rsidRDefault="0080441E" w:rsidP="001E08A3">
      <w:pPr>
        <w:widowControl w:val="0"/>
        <w:numPr>
          <w:ilvl w:val="0"/>
          <w:numId w:val="8"/>
        </w:numPr>
        <w:tabs>
          <w:tab w:val="left" w:pos="993"/>
        </w:tabs>
        <w:overflowPunct w:val="0"/>
        <w:autoSpaceDE w:val="0"/>
        <w:spacing w:after="0"/>
        <w:ind w:hanging="720"/>
        <w:jc w:val="both"/>
        <w:textAlignment w:val="baseline"/>
        <w:rPr>
          <w:rFonts w:ascii="Times New Roman" w:hAnsi="Times New Roman"/>
          <w:spacing w:val="-8"/>
          <w:sz w:val="24"/>
          <w:szCs w:val="24"/>
          <w:lang w:eastAsia="ar-SA"/>
        </w:rPr>
      </w:pPr>
      <w:r w:rsidRPr="001E08A3">
        <w:rPr>
          <w:rFonts w:ascii="Times New Roman" w:hAnsi="Times New Roman"/>
          <w:i/>
          <w:spacing w:val="-8"/>
          <w:sz w:val="24"/>
          <w:szCs w:val="24"/>
          <w:lang w:eastAsia="ar-SA"/>
        </w:rPr>
        <w:t>делать</w:t>
      </w:r>
      <w:r w:rsidRPr="001E08A3">
        <w:rPr>
          <w:rFonts w:ascii="Times New Roman" w:hAnsi="Times New Roman"/>
          <w:spacing w:val="-8"/>
          <w:sz w:val="24"/>
          <w:szCs w:val="24"/>
          <w:lang w:eastAsia="ar-SA"/>
        </w:rPr>
        <w:t xml:space="preserve"> предварительный </w:t>
      </w:r>
      <w:r w:rsidRPr="001E08A3">
        <w:rPr>
          <w:rFonts w:ascii="Times New Roman" w:hAnsi="Times New Roman"/>
          <w:i/>
          <w:spacing w:val="-8"/>
          <w:sz w:val="24"/>
          <w:szCs w:val="24"/>
          <w:lang w:eastAsia="ar-SA"/>
        </w:rPr>
        <w:t>отбор</w:t>
      </w:r>
      <w:r w:rsidRPr="001E08A3">
        <w:rPr>
          <w:rFonts w:ascii="Times New Roman" w:hAnsi="Times New Roman"/>
          <w:spacing w:val="-8"/>
          <w:sz w:val="24"/>
          <w:szCs w:val="24"/>
          <w:lang w:eastAsia="ar-SA"/>
        </w:rPr>
        <w:t xml:space="preserve"> источников информации для  решения поставленной задачи. </w:t>
      </w:r>
    </w:p>
    <w:p w:rsidR="0080441E" w:rsidRPr="001E08A3" w:rsidRDefault="0080441E" w:rsidP="001E08A3">
      <w:pPr>
        <w:widowControl w:val="0"/>
        <w:numPr>
          <w:ilvl w:val="0"/>
          <w:numId w:val="8"/>
        </w:numPr>
        <w:tabs>
          <w:tab w:val="left" w:pos="993"/>
        </w:tabs>
        <w:overflowPunct w:val="0"/>
        <w:autoSpaceDE w:val="0"/>
        <w:spacing w:after="0"/>
        <w:ind w:hanging="72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1E08A3">
        <w:rPr>
          <w:rFonts w:ascii="Times New Roman" w:hAnsi="Times New Roman"/>
          <w:sz w:val="24"/>
          <w:szCs w:val="24"/>
          <w:lang w:eastAsia="ar-SA"/>
        </w:rPr>
        <w:t xml:space="preserve">добывать новые знания: </w:t>
      </w:r>
      <w:r w:rsidRPr="001E08A3">
        <w:rPr>
          <w:rFonts w:ascii="Times New Roman" w:hAnsi="Times New Roman"/>
          <w:i/>
          <w:sz w:val="24"/>
          <w:szCs w:val="24"/>
          <w:lang w:eastAsia="ar-SA"/>
        </w:rPr>
        <w:t>находить</w:t>
      </w:r>
      <w:r w:rsidRPr="001E08A3">
        <w:rPr>
          <w:rFonts w:ascii="Times New Roman" w:hAnsi="Times New Roman"/>
          <w:sz w:val="24"/>
          <w:szCs w:val="24"/>
          <w:lang w:eastAsia="ar-SA"/>
        </w:rPr>
        <w:t xml:space="preserve"> необходимую информацию  в предложенных учителем  словарях и энциклопедиях.</w:t>
      </w:r>
    </w:p>
    <w:p w:rsidR="0080441E" w:rsidRPr="001E08A3" w:rsidRDefault="0080441E" w:rsidP="001E08A3">
      <w:pPr>
        <w:widowControl w:val="0"/>
        <w:numPr>
          <w:ilvl w:val="0"/>
          <w:numId w:val="8"/>
        </w:numPr>
        <w:tabs>
          <w:tab w:val="left" w:pos="993"/>
        </w:tabs>
        <w:overflowPunct w:val="0"/>
        <w:autoSpaceDE w:val="0"/>
        <w:spacing w:after="0"/>
        <w:ind w:hanging="72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1E08A3">
        <w:rPr>
          <w:rFonts w:ascii="Times New Roman" w:hAnsi="Times New Roman"/>
          <w:sz w:val="24"/>
          <w:szCs w:val="24"/>
          <w:lang w:eastAsia="ar-SA"/>
        </w:rPr>
        <w:t xml:space="preserve">добывать новые знания: </w:t>
      </w:r>
      <w:r w:rsidRPr="001E08A3">
        <w:rPr>
          <w:rFonts w:ascii="Times New Roman" w:hAnsi="Times New Roman"/>
          <w:i/>
          <w:sz w:val="24"/>
          <w:szCs w:val="24"/>
          <w:lang w:eastAsia="ar-SA"/>
        </w:rPr>
        <w:t>извлекать</w:t>
      </w:r>
      <w:r w:rsidRPr="001E08A3">
        <w:rPr>
          <w:rFonts w:ascii="Times New Roman" w:hAnsi="Times New Roman"/>
          <w:sz w:val="24"/>
          <w:szCs w:val="24"/>
          <w:lang w:eastAsia="ar-SA"/>
        </w:rPr>
        <w:t xml:space="preserve"> информацию, представленную в разных формах (текст, таблица, схема, иллюстрация и др.).</w:t>
      </w:r>
    </w:p>
    <w:p w:rsidR="0080441E" w:rsidRPr="001E08A3" w:rsidRDefault="0080441E" w:rsidP="001E08A3">
      <w:pPr>
        <w:widowControl w:val="0"/>
        <w:numPr>
          <w:ilvl w:val="0"/>
          <w:numId w:val="8"/>
        </w:numPr>
        <w:tabs>
          <w:tab w:val="left" w:pos="993"/>
        </w:tabs>
        <w:overflowPunct w:val="0"/>
        <w:autoSpaceDE w:val="0"/>
        <w:spacing w:after="0"/>
        <w:ind w:hanging="720"/>
        <w:jc w:val="both"/>
        <w:textAlignment w:val="baseline"/>
        <w:rPr>
          <w:rFonts w:ascii="Times New Roman" w:hAnsi="Times New Roman"/>
          <w:spacing w:val="-10"/>
          <w:sz w:val="24"/>
          <w:szCs w:val="24"/>
          <w:lang w:eastAsia="ar-SA"/>
        </w:rPr>
      </w:pPr>
      <w:r w:rsidRPr="001E08A3">
        <w:rPr>
          <w:rFonts w:ascii="Times New Roman" w:hAnsi="Times New Roman"/>
          <w:spacing w:val="-10"/>
          <w:sz w:val="24"/>
          <w:szCs w:val="24"/>
          <w:lang w:eastAsia="ar-SA"/>
        </w:rPr>
        <w:t xml:space="preserve">перерабатывать полученную информацию: </w:t>
      </w:r>
      <w:r w:rsidRPr="001E08A3">
        <w:rPr>
          <w:rFonts w:ascii="Times New Roman" w:hAnsi="Times New Roman"/>
          <w:i/>
          <w:spacing w:val="-10"/>
          <w:sz w:val="24"/>
          <w:szCs w:val="24"/>
          <w:lang w:eastAsia="ar-SA"/>
        </w:rPr>
        <w:t>наблюдать</w:t>
      </w:r>
      <w:r w:rsidRPr="001E08A3">
        <w:rPr>
          <w:rFonts w:ascii="Times New Roman" w:hAnsi="Times New Roman"/>
          <w:spacing w:val="-10"/>
          <w:sz w:val="24"/>
          <w:szCs w:val="24"/>
          <w:lang w:eastAsia="ar-SA"/>
        </w:rPr>
        <w:t xml:space="preserve"> и </w:t>
      </w:r>
      <w:r w:rsidRPr="001E08A3">
        <w:rPr>
          <w:rFonts w:ascii="Times New Roman" w:hAnsi="Times New Roman"/>
          <w:i/>
          <w:spacing w:val="-10"/>
          <w:sz w:val="24"/>
          <w:szCs w:val="24"/>
          <w:lang w:eastAsia="ar-SA"/>
        </w:rPr>
        <w:t>делать</w:t>
      </w:r>
      <w:r w:rsidRPr="001E08A3">
        <w:rPr>
          <w:rFonts w:ascii="Times New Roman" w:hAnsi="Times New Roman"/>
          <w:spacing w:val="-10"/>
          <w:sz w:val="24"/>
          <w:szCs w:val="24"/>
          <w:lang w:eastAsia="ar-SA"/>
        </w:rPr>
        <w:t xml:space="preserve">  самостоятельные  </w:t>
      </w:r>
      <w:r w:rsidRPr="001E08A3">
        <w:rPr>
          <w:rFonts w:ascii="Times New Roman" w:hAnsi="Times New Roman"/>
          <w:i/>
          <w:spacing w:val="-10"/>
          <w:sz w:val="24"/>
          <w:szCs w:val="24"/>
          <w:lang w:eastAsia="ar-SA"/>
        </w:rPr>
        <w:t>выводы</w:t>
      </w:r>
      <w:r w:rsidRPr="001E08A3">
        <w:rPr>
          <w:rFonts w:ascii="Times New Roman" w:hAnsi="Times New Roman"/>
          <w:spacing w:val="-10"/>
          <w:sz w:val="24"/>
          <w:szCs w:val="24"/>
          <w:lang w:eastAsia="ar-SA"/>
        </w:rPr>
        <w:t>.</w:t>
      </w:r>
    </w:p>
    <w:p w:rsidR="0080441E" w:rsidRPr="001E08A3" w:rsidRDefault="0080441E" w:rsidP="001E08A3">
      <w:pPr>
        <w:widowControl w:val="0"/>
        <w:tabs>
          <w:tab w:val="num" w:pos="284"/>
        </w:tabs>
        <w:overflowPunct w:val="0"/>
        <w:autoSpaceDE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1E08A3">
        <w:rPr>
          <w:rFonts w:ascii="Times New Roman" w:hAnsi="Times New Roman"/>
          <w:i/>
          <w:sz w:val="24"/>
          <w:szCs w:val="24"/>
          <w:u w:val="single"/>
          <w:lang w:eastAsia="ar-SA"/>
        </w:rPr>
        <w:t>Коммуникативные универсальные учебные действия</w:t>
      </w:r>
      <w:r w:rsidRPr="001E08A3">
        <w:rPr>
          <w:rFonts w:ascii="Times New Roman" w:hAnsi="Times New Roman"/>
          <w:sz w:val="24"/>
          <w:szCs w:val="24"/>
          <w:lang w:eastAsia="ar-SA"/>
        </w:rPr>
        <w:t>:</w:t>
      </w:r>
    </w:p>
    <w:p w:rsidR="0080441E" w:rsidRPr="001E08A3" w:rsidRDefault="0080441E" w:rsidP="001E08A3">
      <w:pPr>
        <w:widowControl w:val="0"/>
        <w:numPr>
          <w:ilvl w:val="0"/>
          <w:numId w:val="9"/>
        </w:numPr>
        <w:tabs>
          <w:tab w:val="left" w:pos="993"/>
        </w:tabs>
        <w:overflowPunct w:val="0"/>
        <w:autoSpaceDE w:val="0"/>
        <w:spacing w:after="0"/>
        <w:ind w:hanging="72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1E08A3">
        <w:rPr>
          <w:rFonts w:ascii="Times New Roman" w:hAnsi="Times New Roman"/>
          <w:sz w:val="24"/>
          <w:szCs w:val="24"/>
          <w:lang w:eastAsia="ar-SA"/>
        </w:rPr>
        <w:t>донести свою позицию до других:</w:t>
      </w:r>
      <w:r w:rsidRPr="001E08A3">
        <w:rPr>
          <w:rFonts w:ascii="Times New Roman" w:hAnsi="Times New Roman"/>
          <w:i/>
          <w:sz w:val="24"/>
          <w:szCs w:val="24"/>
          <w:lang w:eastAsia="ar-SA"/>
        </w:rPr>
        <w:t xml:space="preserve"> оформлять</w:t>
      </w:r>
      <w:r w:rsidRPr="001E08A3">
        <w:rPr>
          <w:rFonts w:ascii="Times New Roman" w:hAnsi="Times New Roman"/>
          <w:sz w:val="24"/>
          <w:szCs w:val="24"/>
          <w:lang w:eastAsia="ar-SA"/>
        </w:rPr>
        <w:t xml:space="preserve"> свою мысль в устной и письменной речи </w:t>
      </w:r>
    </w:p>
    <w:p w:rsidR="0080441E" w:rsidRPr="001E08A3" w:rsidRDefault="0080441E" w:rsidP="001E08A3">
      <w:pPr>
        <w:widowControl w:val="0"/>
        <w:numPr>
          <w:ilvl w:val="0"/>
          <w:numId w:val="9"/>
        </w:numPr>
        <w:tabs>
          <w:tab w:val="left" w:pos="993"/>
        </w:tabs>
        <w:overflowPunct w:val="0"/>
        <w:autoSpaceDE w:val="0"/>
        <w:spacing w:after="0"/>
        <w:ind w:hanging="72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1E08A3">
        <w:rPr>
          <w:rFonts w:ascii="Times New Roman" w:hAnsi="Times New Roman"/>
          <w:i/>
          <w:sz w:val="24"/>
          <w:szCs w:val="24"/>
          <w:lang w:eastAsia="ar-SA"/>
        </w:rPr>
        <w:t>слушать</w:t>
      </w:r>
      <w:r w:rsidRPr="001E08A3">
        <w:rPr>
          <w:rFonts w:ascii="Times New Roman" w:hAnsi="Times New Roman"/>
          <w:sz w:val="24"/>
          <w:szCs w:val="24"/>
          <w:lang w:eastAsia="ar-SA"/>
        </w:rPr>
        <w:t xml:space="preserve"> и </w:t>
      </w:r>
      <w:r w:rsidRPr="001E08A3">
        <w:rPr>
          <w:rFonts w:ascii="Times New Roman" w:hAnsi="Times New Roman"/>
          <w:i/>
          <w:sz w:val="24"/>
          <w:szCs w:val="24"/>
          <w:lang w:eastAsia="ar-SA"/>
        </w:rPr>
        <w:t>понимать</w:t>
      </w:r>
      <w:r w:rsidRPr="001E08A3">
        <w:rPr>
          <w:rFonts w:ascii="Times New Roman" w:hAnsi="Times New Roman"/>
          <w:sz w:val="24"/>
          <w:szCs w:val="24"/>
          <w:lang w:eastAsia="ar-SA"/>
        </w:rPr>
        <w:t xml:space="preserve"> речь других.</w:t>
      </w:r>
    </w:p>
    <w:p w:rsidR="0080441E" w:rsidRPr="001E08A3" w:rsidRDefault="0080441E" w:rsidP="001E08A3">
      <w:pPr>
        <w:widowControl w:val="0"/>
        <w:numPr>
          <w:ilvl w:val="0"/>
          <w:numId w:val="9"/>
        </w:numPr>
        <w:tabs>
          <w:tab w:val="left" w:pos="993"/>
        </w:tabs>
        <w:overflowPunct w:val="0"/>
        <w:autoSpaceDE w:val="0"/>
        <w:spacing w:after="0"/>
        <w:ind w:hanging="72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1E08A3">
        <w:rPr>
          <w:rFonts w:ascii="Times New Roman" w:hAnsi="Times New Roman"/>
          <w:sz w:val="24"/>
          <w:szCs w:val="24"/>
          <w:lang w:eastAsia="ar-SA"/>
        </w:rPr>
        <w:t xml:space="preserve">выразительно </w:t>
      </w:r>
      <w:r w:rsidRPr="001E08A3">
        <w:rPr>
          <w:rFonts w:ascii="Times New Roman" w:hAnsi="Times New Roman"/>
          <w:i/>
          <w:sz w:val="24"/>
          <w:szCs w:val="24"/>
          <w:lang w:eastAsia="ar-SA"/>
        </w:rPr>
        <w:t>читать</w:t>
      </w:r>
      <w:r w:rsidRPr="001E08A3">
        <w:rPr>
          <w:rFonts w:ascii="Times New Roman" w:hAnsi="Times New Roman"/>
          <w:sz w:val="24"/>
          <w:szCs w:val="24"/>
          <w:lang w:eastAsia="ar-SA"/>
        </w:rPr>
        <w:t xml:space="preserve"> и </w:t>
      </w:r>
      <w:r w:rsidRPr="001E08A3">
        <w:rPr>
          <w:rFonts w:ascii="Times New Roman" w:hAnsi="Times New Roman"/>
          <w:i/>
          <w:sz w:val="24"/>
          <w:szCs w:val="24"/>
          <w:lang w:eastAsia="ar-SA"/>
        </w:rPr>
        <w:t>пересказывать</w:t>
      </w:r>
      <w:r w:rsidRPr="001E08A3">
        <w:rPr>
          <w:rFonts w:ascii="Times New Roman" w:hAnsi="Times New Roman"/>
          <w:sz w:val="24"/>
          <w:szCs w:val="24"/>
          <w:lang w:eastAsia="ar-SA"/>
        </w:rPr>
        <w:t xml:space="preserve"> текст.</w:t>
      </w:r>
    </w:p>
    <w:p w:rsidR="0080441E" w:rsidRPr="001E08A3" w:rsidRDefault="0080441E" w:rsidP="001E08A3">
      <w:pPr>
        <w:widowControl w:val="0"/>
        <w:numPr>
          <w:ilvl w:val="0"/>
          <w:numId w:val="9"/>
        </w:numPr>
        <w:tabs>
          <w:tab w:val="left" w:pos="993"/>
        </w:tabs>
        <w:overflowPunct w:val="0"/>
        <w:autoSpaceDE w:val="0"/>
        <w:spacing w:after="0"/>
        <w:ind w:hanging="72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1E08A3">
        <w:rPr>
          <w:rFonts w:ascii="Times New Roman" w:hAnsi="Times New Roman"/>
          <w:i/>
          <w:sz w:val="24"/>
          <w:szCs w:val="24"/>
          <w:lang w:eastAsia="ar-SA"/>
        </w:rPr>
        <w:t>вступать</w:t>
      </w:r>
      <w:r w:rsidRPr="001E08A3">
        <w:rPr>
          <w:rFonts w:ascii="Times New Roman" w:hAnsi="Times New Roman"/>
          <w:sz w:val="24"/>
          <w:szCs w:val="24"/>
          <w:lang w:eastAsia="ar-SA"/>
        </w:rPr>
        <w:t xml:space="preserve"> в беседу на занятии и в жизни. </w:t>
      </w:r>
    </w:p>
    <w:p w:rsidR="0080441E" w:rsidRPr="001E08A3" w:rsidRDefault="0080441E" w:rsidP="001E08A3">
      <w:pPr>
        <w:widowControl w:val="0"/>
        <w:numPr>
          <w:ilvl w:val="0"/>
          <w:numId w:val="9"/>
        </w:numPr>
        <w:tabs>
          <w:tab w:val="left" w:pos="993"/>
        </w:tabs>
        <w:overflowPunct w:val="0"/>
        <w:autoSpaceDE w:val="0"/>
        <w:spacing w:after="0"/>
        <w:ind w:hanging="720"/>
        <w:jc w:val="both"/>
        <w:textAlignment w:val="baseline"/>
        <w:rPr>
          <w:rFonts w:ascii="Times New Roman" w:hAnsi="Times New Roman"/>
          <w:spacing w:val="-4"/>
          <w:sz w:val="24"/>
          <w:szCs w:val="24"/>
          <w:lang w:eastAsia="ar-SA"/>
        </w:rPr>
      </w:pPr>
      <w:r w:rsidRPr="001E08A3">
        <w:rPr>
          <w:rFonts w:ascii="Times New Roman" w:hAnsi="Times New Roman"/>
          <w:spacing w:val="-4"/>
          <w:sz w:val="24"/>
          <w:szCs w:val="24"/>
          <w:lang w:eastAsia="ar-SA"/>
        </w:rPr>
        <w:t>совместно договариваться о  правилах общения и поведения в школе и следовать им.</w:t>
      </w:r>
    </w:p>
    <w:p w:rsidR="0080441E" w:rsidRPr="001E08A3" w:rsidRDefault="0080441E" w:rsidP="001E08A3">
      <w:pPr>
        <w:widowControl w:val="0"/>
        <w:numPr>
          <w:ilvl w:val="0"/>
          <w:numId w:val="9"/>
        </w:numPr>
        <w:tabs>
          <w:tab w:val="left" w:pos="993"/>
        </w:tabs>
        <w:overflowPunct w:val="0"/>
        <w:autoSpaceDE w:val="0"/>
        <w:spacing w:after="0"/>
        <w:ind w:hanging="72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1E08A3">
        <w:rPr>
          <w:rFonts w:ascii="Times New Roman" w:hAnsi="Times New Roman"/>
          <w:sz w:val="24"/>
          <w:szCs w:val="24"/>
          <w:lang w:eastAsia="ar-SA"/>
        </w:rPr>
        <w:t>учиться выполнять различные роли в группе (лидера, исполнителя, критика).</w:t>
      </w:r>
    </w:p>
    <w:p w:rsidR="0080441E" w:rsidRPr="001E08A3" w:rsidRDefault="0080441E" w:rsidP="001E08A3">
      <w:pPr>
        <w:widowControl w:val="0"/>
        <w:tabs>
          <w:tab w:val="left" w:pos="993"/>
        </w:tabs>
        <w:overflowPunct w:val="0"/>
        <w:autoSpaceDE w:val="0"/>
        <w:spacing w:after="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</w:p>
    <w:p w:rsidR="0080441E" w:rsidRPr="0080441E" w:rsidRDefault="0080441E" w:rsidP="0080441E">
      <w:pPr>
        <w:spacing w:after="0" w:line="360" w:lineRule="auto"/>
        <w:jc w:val="center"/>
        <w:rPr>
          <w:rFonts w:ascii="Times New Roman" w:hAnsi="Times New Roman"/>
          <w:b/>
          <w:i/>
          <w:spacing w:val="-16"/>
          <w:sz w:val="28"/>
          <w:szCs w:val="28"/>
        </w:rPr>
      </w:pPr>
      <w:r w:rsidRPr="0080441E">
        <w:rPr>
          <w:rFonts w:ascii="Times New Roman" w:hAnsi="Times New Roman"/>
          <w:b/>
          <w:i/>
          <w:spacing w:val="-16"/>
          <w:sz w:val="28"/>
          <w:szCs w:val="28"/>
        </w:rPr>
        <w:t>Воспитательные результаты внеурочной деятельности школьников распределяется по трем уровням</w:t>
      </w:r>
    </w:p>
    <w:p w:rsidR="0080441E" w:rsidRPr="00D42291" w:rsidRDefault="0080441E" w:rsidP="00D4229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42291">
        <w:rPr>
          <w:rFonts w:ascii="Times New Roman" w:hAnsi="Times New Roman"/>
          <w:b/>
          <w:i/>
          <w:sz w:val="24"/>
          <w:szCs w:val="24"/>
        </w:rPr>
        <w:t>Первый уровень результатов</w:t>
      </w:r>
      <w:r w:rsidRPr="00D42291">
        <w:rPr>
          <w:rFonts w:ascii="Times New Roman" w:hAnsi="Times New Roman"/>
          <w:sz w:val="24"/>
          <w:szCs w:val="24"/>
        </w:rPr>
        <w:t xml:space="preserve"> (получение школьниками </w:t>
      </w:r>
      <w:proofErr w:type="spellStart"/>
      <w:r w:rsidRPr="00D42291">
        <w:rPr>
          <w:rFonts w:ascii="Times New Roman" w:hAnsi="Times New Roman"/>
          <w:sz w:val="24"/>
          <w:szCs w:val="24"/>
        </w:rPr>
        <w:t>социальнозначимых</w:t>
      </w:r>
      <w:proofErr w:type="spellEnd"/>
      <w:r w:rsidRPr="00D42291">
        <w:rPr>
          <w:rFonts w:ascii="Times New Roman" w:hAnsi="Times New Roman"/>
          <w:sz w:val="24"/>
          <w:szCs w:val="24"/>
        </w:rPr>
        <w:t xml:space="preserve"> знаний): приобретение школьником представлений о проектной деятельности, </w:t>
      </w:r>
      <w:proofErr w:type="spellStart"/>
      <w:r w:rsidRPr="00D42291">
        <w:rPr>
          <w:rFonts w:ascii="Times New Roman" w:hAnsi="Times New Roman"/>
          <w:sz w:val="24"/>
          <w:szCs w:val="24"/>
        </w:rPr>
        <w:t>профориентационных</w:t>
      </w:r>
      <w:proofErr w:type="spellEnd"/>
      <w:r w:rsidRPr="00D42291">
        <w:rPr>
          <w:rFonts w:ascii="Times New Roman" w:hAnsi="Times New Roman"/>
          <w:sz w:val="24"/>
          <w:szCs w:val="24"/>
        </w:rPr>
        <w:t xml:space="preserve"> знаний по ряду профессий (топограф, журналист, картограф, минеролог, почвовед, антрополог). </w:t>
      </w:r>
    </w:p>
    <w:p w:rsidR="0080441E" w:rsidRPr="00D42291" w:rsidRDefault="0080441E" w:rsidP="00D42291">
      <w:pPr>
        <w:spacing w:after="0"/>
        <w:ind w:firstLine="709"/>
        <w:jc w:val="both"/>
        <w:rPr>
          <w:rFonts w:ascii="Times New Roman" w:hAnsi="Times New Roman"/>
          <w:spacing w:val="-8"/>
          <w:sz w:val="24"/>
          <w:szCs w:val="24"/>
        </w:rPr>
      </w:pPr>
      <w:r w:rsidRPr="00D42291">
        <w:rPr>
          <w:rFonts w:ascii="Times New Roman" w:hAnsi="Times New Roman"/>
          <w:b/>
          <w:i/>
          <w:spacing w:val="-8"/>
          <w:sz w:val="24"/>
          <w:szCs w:val="24"/>
        </w:rPr>
        <w:t>Второй уровень результатов</w:t>
      </w:r>
      <w:r w:rsidRPr="00D42291">
        <w:rPr>
          <w:rFonts w:ascii="Times New Roman" w:hAnsi="Times New Roman"/>
          <w:spacing w:val="-8"/>
          <w:sz w:val="24"/>
          <w:szCs w:val="24"/>
        </w:rPr>
        <w:t xml:space="preserve"> (развитие социально-значимых отношений школьников): развитие ценностных отношений школьника к своему Отечеству, природе, знаниям, науке, формирование позитивного отношения к учебной дисциплине географии, исследовательской деятельности. </w:t>
      </w:r>
    </w:p>
    <w:p w:rsidR="0080441E" w:rsidRPr="00D42291" w:rsidRDefault="0080441E" w:rsidP="00D42291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42291">
        <w:rPr>
          <w:rFonts w:ascii="Times New Roman" w:hAnsi="Times New Roman"/>
          <w:b/>
          <w:i/>
          <w:sz w:val="24"/>
          <w:szCs w:val="24"/>
        </w:rPr>
        <w:t>Третий уровень результатов</w:t>
      </w:r>
      <w:r w:rsidRPr="00D42291">
        <w:rPr>
          <w:rFonts w:ascii="Times New Roman" w:hAnsi="Times New Roman"/>
          <w:sz w:val="24"/>
          <w:szCs w:val="24"/>
        </w:rPr>
        <w:t xml:space="preserve"> (приобретение школьниками опыта социально-значимого действия): получение школьником опыта самостоятельного группового действия в процессе реализации проекта, опыт публичного выступления по проблемным вопросам; опыт формирования позитивного отношения к труду; опыт общения со сверстниками.</w:t>
      </w:r>
    </w:p>
    <w:p w:rsidR="0080441E" w:rsidRPr="00D42291" w:rsidRDefault="0080441E" w:rsidP="00D42291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0441E" w:rsidRPr="00D42291" w:rsidRDefault="0080441E" w:rsidP="00D42291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42291">
        <w:rPr>
          <w:rFonts w:ascii="Times New Roman" w:hAnsi="Times New Roman"/>
          <w:b/>
          <w:sz w:val="24"/>
          <w:szCs w:val="24"/>
        </w:rPr>
        <w:t>Формы контроля</w:t>
      </w:r>
    </w:p>
    <w:p w:rsidR="0080441E" w:rsidRPr="00D42291" w:rsidRDefault="0080441E" w:rsidP="00D4229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42291">
        <w:rPr>
          <w:rFonts w:ascii="Times New Roman" w:hAnsi="Times New Roman"/>
          <w:sz w:val="24"/>
          <w:szCs w:val="24"/>
        </w:rPr>
        <w:t>Мониторинг уровня овладения программой обучающимися предполагает:</w:t>
      </w:r>
    </w:p>
    <w:p w:rsidR="0080441E" w:rsidRPr="00D42291" w:rsidRDefault="0080441E" w:rsidP="001B6380">
      <w:pPr>
        <w:numPr>
          <w:ilvl w:val="0"/>
          <w:numId w:val="9"/>
        </w:numPr>
        <w:spacing w:after="0"/>
        <w:ind w:left="709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D42291">
        <w:rPr>
          <w:rFonts w:ascii="Times New Roman" w:hAnsi="Times New Roman"/>
          <w:color w:val="000000"/>
          <w:sz w:val="24"/>
          <w:szCs w:val="24"/>
        </w:rPr>
        <w:t>тестирования, беседы, анкетирования, наблюдения, диагностические задания, опросы (текущий контроль);</w:t>
      </w:r>
    </w:p>
    <w:p w:rsidR="0080441E" w:rsidRPr="00D42291" w:rsidRDefault="0080441E" w:rsidP="001B6380">
      <w:pPr>
        <w:numPr>
          <w:ilvl w:val="0"/>
          <w:numId w:val="9"/>
        </w:numPr>
        <w:spacing w:after="0"/>
        <w:ind w:left="709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D42291">
        <w:rPr>
          <w:rFonts w:ascii="Times New Roman" w:hAnsi="Times New Roman"/>
          <w:color w:val="000000"/>
          <w:sz w:val="24"/>
          <w:szCs w:val="24"/>
        </w:rPr>
        <w:t>индивидуальные консультации (подготовка проекта, контроль с целью коррекции);</w:t>
      </w:r>
    </w:p>
    <w:p w:rsidR="0080441E" w:rsidRPr="00D42291" w:rsidRDefault="0080441E" w:rsidP="001B6380">
      <w:pPr>
        <w:numPr>
          <w:ilvl w:val="0"/>
          <w:numId w:val="9"/>
        </w:numPr>
        <w:spacing w:after="0"/>
        <w:ind w:left="709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D42291">
        <w:rPr>
          <w:rFonts w:ascii="Times New Roman" w:hAnsi="Times New Roman"/>
          <w:sz w:val="24"/>
          <w:szCs w:val="24"/>
        </w:rPr>
        <w:lastRenderedPageBreak/>
        <w:t xml:space="preserve">самостоятельное выполнение </w:t>
      </w:r>
      <w:proofErr w:type="gramStart"/>
      <w:r w:rsidRPr="00D42291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D42291">
        <w:rPr>
          <w:rFonts w:ascii="Times New Roman" w:hAnsi="Times New Roman"/>
          <w:sz w:val="24"/>
          <w:szCs w:val="24"/>
        </w:rPr>
        <w:t xml:space="preserve"> проектных и  творческих работ по плану или образцу (текущий контроль);</w:t>
      </w:r>
    </w:p>
    <w:p w:rsidR="0080441E" w:rsidRPr="00D42291" w:rsidRDefault="0080441E" w:rsidP="001B6380">
      <w:pPr>
        <w:numPr>
          <w:ilvl w:val="0"/>
          <w:numId w:val="9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D42291">
        <w:rPr>
          <w:rFonts w:ascii="Times New Roman" w:hAnsi="Times New Roman"/>
          <w:sz w:val="24"/>
          <w:szCs w:val="24"/>
        </w:rPr>
        <w:t>участие в научно-практических конференциях, краеведческих играх, викторинах, олимпиадах школы и города (итоговый контроль);</w:t>
      </w:r>
    </w:p>
    <w:p w:rsidR="0080441E" w:rsidRPr="00D42291" w:rsidRDefault="0080441E" w:rsidP="001B6380">
      <w:pPr>
        <w:numPr>
          <w:ilvl w:val="0"/>
          <w:numId w:val="9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D42291">
        <w:rPr>
          <w:rFonts w:ascii="Times New Roman" w:hAnsi="Times New Roman"/>
          <w:sz w:val="24"/>
          <w:szCs w:val="24"/>
        </w:rPr>
        <w:t>участие в научно-практических конференциях на школьном, муниципальном и региональном уровнях (итоговый контроль);</w:t>
      </w:r>
    </w:p>
    <w:p w:rsidR="0080441E" w:rsidRPr="00D42291" w:rsidRDefault="0080441E" w:rsidP="001B6380">
      <w:pPr>
        <w:numPr>
          <w:ilvl w:val="0"/>
          <w:numId w:val="9"/>
        </w:numPr>
        <w:spacing w:after="0"/>
        <w:ind w:left="709" w:hanging="283"/>
        <w:jc w:val="both"/>
        <w:rPr>
          <w:rFonts w:ascii="Times New Roman" w:hAnsi="Times New Roman"/>
          <w:b/>
          <w:spacing w:val="-12"/>
          <w:sz w:val="24"/>
          <w:szCs w:val="24"/>
        </w:rPr>
      </w:pPr>
      <w:r w:rsidRPr="00D42291">
        <w:rPr>
          <w:rFonts w:ascii="Times New Roman" w:hAnsi="Times New Roman"/>
          <w:spacing w:val="-12"/>
          <w:sz w:val="24"/>
          <w:szCs w:val="24"/>
        </w:rPr>
        <w:t>презентации и защита проектов учащихся на итоговой конференции (итоговый контроль).</w:t>
      </w:r>
      <w:r w:rsidRPr="00D42291"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</w:p>
    <w:p w:rsidR="0080441E" w:rsidRPr="006D30E5" w:rsidRDefault="0080441E" w:rsidP="001B6380">
      <w:pPr>
        <w:numPr>
          <w:ilvl w:val="0"/>
          <w:numId w:val="9"/>
        </w:numPr>
        <w:shd w:val="clear" w:color="auto" w:fill="FFFFFF"/>
        <w:spacing w:after="0"/>
        <w:ind w:left="709" w:hanging="28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D30E5">
        <w:rPr>
          <w:rFonts w:ascii="Times New Roman" w:hAnsi="Times New Roman"/>
          <w:sz w:val="24"/>
          <w:szCs w:val="24"/>
        </w:rPr>
        <w:t>самостоятельно, рационально и адекватно ситуации</w:t>
      </w:r>
      <w:r w:rsidRPr="006D30E5">
        <w:rPr>
          <w:rFonts w:ascii="Times New Roman" w:hAnsi="Times New Roman"/>
          <w:i/>
          <w:sz w:val="24"/>
          <w:szCs w:val="24"/>
        </w:rPr>
        <w:t xml:space="preserve"> использует </w:t>
      </w:r>
      <w:r w:rsidRPr="006D30E5">
        <w:rPr>
          <w:rFonts w:ascii="Times New Roman" w:hAnsi="Times New Roman"/>
          <w:sz w:val="24"/>
          <w:szCs w:val="24"/>
        </w:rPr>
        <w:t>средства обучения для создания и защиты творческих, исследовательских проектных и творческих работ.</w:t>
      </w:r>
    </w:p>
    <w:p w:rsidR="00F9576A" w:rsidRDefault="00F9576A" w:rsidP="0080441E">
      <w:pPr>
        <w:shd w:val="clear" w:color="auto" w:fill="FFFFFF"/>
        <w:tabs>
          <w:tab w:val="left" w:pos="1134"/>
        </w:tabs>
        <w:spacing w:after="0"/>
        <w:ind w:left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0441E" w:rsidRPr="0080441E" w:rsidRDefault="0080441E" w:rsidP="0080441E">
      <w:pPr>
        <w:shd w:val="clear" w:color="auto" w:fill="FFFFFF"/>
        <w:tabs>
          <w:tab w:val="left" w:pos="1134"/>
        </w:tabs>
        <w:spacing w:after="0"/>
        <w:ind w:left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0441E">
        <w:rPr>
          <w:rFonts w:ascii="Times New Roman" w:hAnsi="Times New Roman"/>
          <w:b/>
          <w:bCs/>
          <w:color w:val="000000"/>
          <w:sz w:val="28"/>
          <w:szCs w:val="28"/>
        </w:rPr>
        <w:t>Содержание программы внеурочной деятельности</w:t>
      </w:r>
    </w:p>
    <w:p w:rsidR="0080441E" w:rsidRPr="0080441E" w:rsidRDefault="0080441E" w:rsidP="0080441E">
      <w:pPr>
        <w:shd w:val="clear" w:color="auto" w:fill="FFFFFF"/>
        <w:tabs>
          <w:tab w:val="left" w:pos="1134"/>
        </w:tabs>
        <w:spacing w:after="0"/>
        <w:ind w:left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0441E">
        <w:rPr>
          <w:rFonts w:ascii="Times New Roman" w:hAnsi="Times New Roman"/>
          <w:b/>
          <w:bCs/>
          <w:color w:val="000000"/>
          <w:sz w:val="28"/>
          <w:szCs w:val="28"/>
        </w:rPr>
        <w:t xml:space="preserve"> «Занимательная география»</w:t>
      </w:r>
    </w:p>
    <w:p w:rsidR="0080441E" w:rsidRPr="0080441E" w:rsidRDefault="0080441E" w:rsidP="0080441E">
      <w:pPr>
        <w:shd w:val="clear" w:color="auto" w:fill="FFFFFF"/>
        <w:tabs>
          <w:tab w:val="left" w:pos="1134"/>
        </w:tabs>
        <w:spacing w:after="0"/>
        <w:ind w:left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0441E">
        <w:rPr>
          <w:rFonts w:ascii="Times New Roman" w:hAnsi="Times New Roman"/>
          <w:b/>
          <w:bCs/>
          <w:color w:val="000000"/>
          <w:sz w:val="28"/>
          <w:szCs w:val="28"/>
        </w:rPr>
        <w:t>1 час в неделю – 3</w:t>
      </w:r>
      <w:r w:rsidR="00BD4D9F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 w:rsidRPr="0080441E">
        <w:rPr>
          <w:rFonts w:ascii="Times New Roman" w:hAnsi="Times New Roman"/>
          <w:b/>
          <w:bCs/>
          <w:color w:val="000000"/>
          <w:sz w:val="28"/>
          <w:szCs w:val="28"/>
        </w:rPr>
        <w:t xml:space="preserve"> час</w:t>
      </w:r>
      <w:r w:rsidR="00BD4D9F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</w:p>
    <w:p w:rsidR="0080441E" w:rsidRPr="0080441E" w:rsidRDefault="0080441E" w:rsidP="0080441E">
      <w:pPr>
        <w:shd w:val="clear" w:color="auto" w:fill="FFFFFF"/>
        <w:tabs>
          <w:tab w:val="left" w:pos="1134"/>
        </w:tabs>
        <w:spacing w:after="0"/>
        <w:ind w:left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0441E" w:rsidRPr="006D30E5" w:rsidRDefault="0080441E" w:rsidP="006D30E5">
      <w:pPr>
        <w:shd w:val="clear" w:color="auto" w:fill="FFFFFF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D30E5">
        <w:rPr>
          <w:rFonts w:ascii="Times New Roman" w:hAnsi="Times New Roman"/>
          <w:b/>
          <w:bCs/>
          <w:color w:val="000000"/>
          <w:sz w:val="24"/>
          <w:szCs w:val="24"/>
        </w:rPr>
        <w:t>Вводное занятие (1 час)</w:t>
      </w:r>
      <w:r w:rsidRPr="006D30E5">
        <w:rPr>
          <w:rFonts w:ascii="Times New Roman" w:hAnsi="Times New Roman"/>
          <w:color w:val="000000"/>
          <w:sz w:val="24"/>
          <w:szCs w:val="24"/>
        </w:rPr>
        <w:t> </w:t>
      </w:r>
    </w:p>
    <w:p w:rsidR="0080441E" w:rsidRPr="006D30E5" w:rsidRDefault="0080441E" w:rsidP="006D30E5">
      <w:pPr>
        <w:shd w:val="clear" w:color="auto" w:fill="FFFFFF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D30E5">
        <w:rPr>
          <w:rFonts w:ascii="Times New Roman" w:hAnsi="Times New Roman"/>
          <w:color w:val="000000"/>
          <w:sz w:val="24"/>
          <w:szCs w:val="24"/>
        </w:rPr>
        <w:t>Организация занятий внеурочной деятельности. Определение требований к учебной организации обучающихся в ходе реализации программы «Занимательная география».</w:t>
      </w:r>
    </w:p>
    <w:p w:rsidR="0080441E" w:rsidRPr="006D30E5" w:rsidRDefault="0080441E" w:rsidP="006D30E5">
      <w:pPr>
        <w:spacing w:after="0"/>
        <w:ind w:firstLine="567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D30E5">
        <w:rPr>
          <w:rFonts w:ascii="Times New Roman" w:eastAsia="Calibri" w:hAnsi="Times New Roman"/>
          <w:b/>
          <w:sz w:val="24"/>
          <w:szCs w:val="24"/>
          <w:lang w:eastAsia="en-US"/>
        </w:rPr>
        <w:t>Тема 1. Карта – величайшее творение человечества (2 часа)</w:t>
      </w:r>
    </w:p>
    <w:p w:rsidR="0080441E" w:rsidRPr="006D30E5" w:rsidRDefault="0080441E" w:rsidP="006D30E5">
      <w:pPr>
        <w:spacing w:after="0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D30E5">
        <w:rPr>
          <w:rFonts w:ascii="Times New Roman" w:eastAsia="Calibri" w:hAnsi="Times New Roman"/>
          <w:sz w:val="24"/>
          <w:szCs w:val="24"/>
          <w:lang w:eastAsia="en-US"/>
        </w:rPr>
        <w:t>Основные источники географической информации: глобус, справочники, географические карты. Карта – величайшее творение человечества. Имена на карте мира.</w:t>
      </w:r>
    </w:p>
    <w:p w:rsidR="0080441E" w:rsidRPr="006D30E5" w:rsidRDefault="0080441E" w:rsidP="006D30E5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D30E5">
        <w:rPr>
          <w:rFonts w:ascii="Times New Roman" w:eastAsia="Calibri" w:hAnsi="Times New Roman"/>
          <w:b/>
          <w:bCs/>
          <w:color w:val="000000"/>
          <w:sz w:val="24"/>
          <w:szCs w:val="24"/>
        </w:rPr>
        <w:t>Тема 2. Ориентирование на местности  (2 часа)</w:t>
      </w:r>
    </w:p>
    <w:p w:rsidR="0080441E" w:rsidRPr="006D30E5" w:rsidRDefault="0080441E" w:rsidP="006D30E5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D30E5">
        <w:rPr>
          <w:rFonts w:ascii="Times New Roman" w:hAnsi="Times New Roman"/>
          <w:color w:val="000000"/>
          <w:sz w:val="24"/>
          <w:szCs w:val="24"/>
        </w:rPr>
        <w:t xml:space="preserve">История изобретения компаса. Способы ориентирования на местности. </w:t>
      </w:r>
    </w:p>
    <w:p w:rsidR="0080441E" w:rsidRPr="006D30E5" w:rsidRDefault="0080441E" w:rsidP="006D30E5">
      <w:pPr>
        <w:spacing w:after="0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6D30E5"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>Тема 3. Жизнь земной коры (3 часа)</w:t>
      </w:r>
    </w:p>
    <w:p w:rsidR="0080441E" w:rsidRPr="006D30E5" w:rsidRDefault="0080441E" w:rsidP="006D30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D30E5">
        <w:rPr>
          <w:rFonts w:ascii="Times New Roman" w:hAnsi="Times New Roman"/>
          <w:color w:val="000000"/>
          <w:sz w:val="24"/>
          <w:szCs w:val="24"/>
        </w:rPr>
        <w:t>Вулканы, гейзеры, горячие источники. Землетрясения. Разнообразие форм рельефа на Земле. Рельеф своей местности. Минералогия.</w:t>
      </w:r>
    </w:p>
    <w:p w:rsidR="0080441E" w:rsidRPr="006D30E5" w:rsidRDefault="0080441E" w:rsidP="006D30E5">
      <w:pPr>
        <w:spacing w:after="0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6D30E5"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>Тема 4. Голубая планета (5 часа)</w:t>
      </w:r>
    </w:p>
    <w:p w:rsidR="0080441E" w:rsidRPr="0080441E" w:rsidRDefault="0080441E" w:rsidP="006D30E5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D30E5">
        <w:rPr>
          <w:rFonts w:ascii="Times New Roman" w:hAnsi="Times New Roman"/>
          <w:color w:val="000000"/>
          <w:sz w:val="24"/>
          <w:szCs w:val="24"/>
        </w:rPr>
        <w:t>Водяные смерчи, бури и ураганы в море. Растительный и животный мир океанов и морей. Тайны Мирового океана. Крупнейшие реки Земли. Крупнейшие озера земли, озера</w:t>
      </w:r>
      <w:r w:rsidRPr="0080441E">
        <w:rPr>
          <w:rFonts w:ascii="Times New Roman" w:hAnsi="Times New Roman"/>
          <w:color w:val="000000"/>
          <w:sz w:val="28"/>
          <w:szCs w:val="28"/>
        </w:rPr>
        <w:t>-диковинки. В мире падающей воды.</w:t>
      </w:r>
    </w:p>
    <w:p w:rsidR="0080441E" w:rsidRPr="00360FBC" w:rsidRDefault="0080441E" w:rsidP="00360FBC">
      <w:pPr>
        <w:spacing w:after="0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360FBC"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>Тема 5. Воздушное покрывало (4 часа)</w:t>
      </w:r>
    </w:p>
    <w:p w:rsidR="0080441E" w:rsidRPr="00360FBC" w:rsidRDefault="0080441E" w:rsidP="00360FBC">
      <w:pPr>
        <w:spacing w:after="0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360FBC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Современные методы изучения атмосферы. Обработка и оформление результатов наблюдения за погодой. Грозные явления в атмосфере. Местные признаки и приметы для предсказания погоды. </w:t>
      </w:r>
    </w:p>
    <w:p w:rsidR="0080441E" w:rsidRPr="00360FBC" w:rsidRDefault="0080441E" w:rsidP="00360FBC">
      <w:pPr>
        <w:spacing w:after="0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360FBC"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>Тема 6. Зеленая планета  (4 часа)</w:t>
      </w:r>
    </w:p>
    <w:p w:rsidR="0080441E" w:rsidRPr="00360FBC" w:rsidRDefault="0080441E" w:rsidP="00360FBC">
      <w:pPr>
        <w:spacing w:after="0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360FBC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Удивительные растения и животные. Уникальный подводный мир, планктон, его значение, морские сообщества, коралловые рифы. Рекордсмены животного мира. Рекорды растительного мира. Красная Книга России и Ульяновской области. Крупные заповедники и охраняемые природные территории. </w:t>
      </w:r>
    </w:p>
    <w:p w:rsidR="0080441E" w:rsidRPr="00360FBC" w:rsidRDefault="0080441E" w:rsidP="00360FBC">
      <w:pPr>
        <w:spacing w:after="0"/>
        <w:ind w:firstLine="567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60FBC">
        <w:rPr>
          <w:rFonts w:ascii="Times New Roman" w:eastAsia="Calibri" w:hAnsi="Times New Roman"/>
          <w:b/>
          <w:sz w:val="24"/>
          <w:szCs w:val="24"/>
          <w:lang w:eastAsia="en-US"/>
        </w:rPr>
        <w:t>Тема 7. Путешествие по материкам и океанам. Рекорды планеты (6 часов)</w:t>
      </w:r>
    </w:p>
    <w:p w:rsidR="0080441E" w:rsidRPr="00360FBC" w:rsidRDefault="0080441E" w:rsidP="00360FBC">
      <w:pPr>
        <w:spacing w:after="0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60FBC">
        <w:rPr>
          <w:rFonts w:ascii="Times New Roman" w:eastAsia="Calibri" w:hAnsi="Times New Roman"/>
          <w:sz w:val="24"/>
          <w:szCs w:val="24"/>
          <w:lang w:eastAsia="en-US"/>
        </w:rPr>
        <w:t>Занимательный материал по материкам (Евразия, Африка, Северная Америка, Южная Америка, Антарктида и Австралия). Рекорды каждого материка в рубрике «</w:t>
      </w:r>
      <w:proofErr w:type="gramStart"/>
      <w:r w:rsidRPr="00360FBC">
        <w:rPr>
          <w:rFonts w:ascii="Times New Roman" w:eastAsia="Calibri" w:hAnsi="Times New Roman"/>
          <w:sz w:val="24"/>
          <w:szCs w:val="24"/>
          <w:lang w:eastAsia="en-US"/>
        </w:rPr>
        <w:t>самый</w:t>
      </w:r>
      <w:proofErr w:type="gramEnd"/>
      <w:r w:rsidRPr="00360FBC">
        <w:rPr>
          <w:rFonts w:ascii="Times New Roman" w:eastAsia="Calibri" w:hAnsi="Times New Roman"/>
          <w:sz w:val="24"/>
          <w:szCs w:val="24"/>
          <w:lang w:eastAsia="en-US"/>
        </w:rPr>
        <w:t xml:space="preserve">, самое, самая». Составления визитных карточек материков. Построение профиля каждого материка. Океаны Земли: особенности рельефа и природы. </w:t>
      </w:r>
    </w:p>
    <w:p w:rsidR="0080441E" w:rsidRPr="00360FBC" w:rsidRDefault="0080441E" w:rsidP="00360FBC">
      <w:pPr>
        <w:shd w:val="clear" w:color="auto" w:fill="FFFFFF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60FBC">
        <w:rPr>
          <w:rFonts w:ascii="Times New Roman" w:hAnsi="Times New Roman"/>
          <w:b/>
          <w:bCs/>
          <w:color w:val="000000"/>
          <w:sz w:val="24"/>
          <w:szCs w:val="24"/>
        </w:rPr>
        <w:t>Тема 8. Чудеса России (3 часа) </w:t>
      </w:r>
    </w:p>
    <w:p w:rsidR="0080441E" w:rsidRPr="00360FBC" w:rsidRDefault="0080441E" w:rsidP="00360FBC">
      <w:pPr>
        <w:shd w:val="clear" w:color="auto" w:fill="FFFFFF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60FBC">
        <w:rPr>
          <w:rFonts w:ascii="Times New Roman" w:hAnsi="Times New Roman"/>
          <w:color w:val="000000"/>
          <w:sz w:val="24"/>
          <w:szCs w:val="24"/>
        </w:rPr>
        <w:lastRenderedPageBreak/>
        <w:t>Знакомство с географическими чудесами России: озеро Байкал, Эльбрус (Кавказ), долина гейзеров (Камчатка), столбы выветривания (Коми), фотографий, иллюстраций, видеофильмов.</w:t>
      </w:r>
      <w:proofErr w:type="gramEnd"/>
      <w:r w:rsidRPr="00360FBC">
        <w:rPr>
          <w:rFonts w:ascii="Times New Roman" w:hAnsi="Times New Roman"/>
          <w:color w:val="000000"/>
          <w:sz w:val="24"/>
          <w:szCs w:val="24"/>
        </w:rPr>
        <w:t xml:space="preserve"> Сообщения учащихся. Составление коллажей.</w:t>
      </w:r>
    </w:p>
    <w:p w:rsidR="0080441E" w:rsidRPr="00360FBC" w:rsidRDefault="0080441E" w:rsidP="00360FBC">
      <w:pPr>
        <w:shd w:val="clear" w:color="auto" w:fill="FFFFFF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60FBC">
        <w:rPr>
          <w:rFonts w:ascii="Times New Roman" w:hAnsi="Times New Roman"/>
          <w:b/>
          <w:color w:val="000000"/>
          <w:sz w:val="24"/>
          <w:szCs w:val="24"/>
        </w:rPr>
        <w:t xml:space="preserve">Тема 9. </w:t>
      </w:r>
      <w:r w:rsidR="009D5B57" w:rsidRPr="00360FBC">
        <w:rPr>
          <w:rFonts w:ascii="Times New Roman" w:hAnsi="Times New Roman"/>
          <w:b/>
          <w:color w:val="000000"/>
          <w:sz w:val="24"/>
          <w:szCs w:val="24"/>
        </w:rPr>
        <w:t>Особо охраняемые природные территории  Ульяновской области</w:t>
      </w:r>
      <w:r w:rsidRPr="00360FBC">
        <w:rPr>
          <w:rFonts w:ascii="Times New Roman" w:hAnsi="Times New Roman"/>
          <w:b/>
          <w:color w:val="000000"/>
          <w:sz w:val="24"/>
          <w:szCs w:val="24"/>
        </w:rPr>
        <w:t xml:space="preserve"> (4 часа)</w:t>
      </w:r>
    </w:p>
    <w:p w:rsidR="0080441E" w:rsidRPr="0059017C" w:rsidRDefault="009D5B57" w:rsidP="00FF187E">
      <w:pPr>
        <w:shd w:val="clear" w:color="auto" w:fill="FFFFFF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59017C">
        <w:rPr>
          <w:rFonts w:ascii="Times New Roman" w:hAnsi="Times New Roman"/>
          <w:color w:val="000000"/>
          <w:sz w:val="24"/>
          <w:szCs w:val="24"/>
        </w:rPr>
        <w:t>Беркулейский</w:t>
      </w:r>
      <w:proofErr w:type="spellEnd"/>
      <w:r w:rsidRPr="0059017C">
        <w:rPr>
          <w:rFonts w:ascii="Times New Roman" w:hAnsi="Times New Roman"/>
          <w:color w:val="000000"/>
          <w:sz w:val="24"/>
          <w:szCs w:val="24"/>
        </w:rPr>
        <w:t xml:space="preserve"> бор. Озеро </w:t>
      </w:r>
      <w:proofErr w:type="spellStart"/>
      <w:r w:rsidRPr="0059017C">
        <w:rPr>
          <w:rFonts w:ascii="Times New Roman" w:hAnsi="Times New Roman"/>
          <w:color w:val="000000"/>
          <w:sz w:val="24"/>
          <w:szCs w:val="24"/>
        </w:rPr>
        <w:t>Чекалинское</w:t>
      </w:r>
      <w:proofErr w:type="spellEnd"/>
      <w:r w:rsidRPr="0059017C">
        <w:rPr>
          <w:rFonts w:ascii="Times New Roman" w:hAnsi="Times New Roman"/>
          <w:color w:val="000000"/>
          <w:sz w:val="24"/>
          <w:szCs w:val="24"/>
        </w:rPr>
        <w:t xml:space="preserve"> со сплавиной. Сфагновое болото </w:t>
      </w:r>
      <w:proofErr w:type="spellStart"/>
      <w:r w:rsidRPr="0059017C">
        <w:rPr>
          <w:rFonts w:ascii="Times New Roman" w:hAnsi="Times New Roman"/>
          <w:color w:val="000000"/>
          <w:sz w:val="24"/>
          <w:szCs w:val="24"/>
        </w:rPr>
        <w:t>Шемуршинское</w:t>
      </w:r>
      <w:proofErr w:type="spellEnd"/>
      <w:r w:rsidRPr="0059017C">
        <w:rPr>
          <w:rFonts w:ascii="Times New Roman" w:hAnsi="Times New Roman"/>
          <w:color w:val="000000"/>
          <w:sz w:val="24"/>
          <w:szCs w:val="24"/>
        </w:rPr>
        <w:t>.</w:t>
      </w:r>
      <w:r w:rsidR="00940A4F" w:rsidRPr="0059017C">
        <w:rPr>
          <w:rFonts w:ascii="Times New Roman" w:hAnsi="Times New Roman"/>
          <w:color w:val="000000"/>
          <w:sz w:val="24"/>
          <w:szCs w:val="24"/>
        </w:rPr>
        <w:t xml:space="preserve"> Родник </w:t>
      </w:r>
      <w:proofErr w:type="spellStart"/>
      <w:r w:rsidR="00940A4F" w:rsidRPr="0059017C">
        <w:rPr>
          <w:rFonts w:ascii="Times New Roman" w:hAnsi="Times New Roman"/>
          <w:color w:val="000000"/>
          <w:sz w:val="24"/>
          <w:szCs w:val="24"/>
        </w:rPr>
        <w:t>Томыловский</w:t>
      </w:r>
      <w:proofErr w:type="spellEnd"/>
      <w:r w:rsidR="00940A4F" w:rsidRPr="0059017C">
        <w:rPr>
          <w:rFonts w:ascii="Times New Roman" w:hAnsi="Times New Roman"/>
          <w:color w:val="000000"/>
          <w:sz w:val="24"/>
          <w:szCs w:val="24"/>
        </w:rPr>
        <w:t xml:space="preserve">. Родник </w:t>
      </w:r>
      <w:proofErr w:type="spellStart"/>
      <w:r w:rsidR="00940A4F" w:rsidRPr="0059017C">
        <w:rPr>
          <w:rFonts w:ascii="Times New Roman" w:hAnsi="Times New Roman"/>
          <w:color w:val="000000"/>
          <w:sz w:val="24"/>
          <w:szCs w:val="24"/>
        </w:rPr>
        <w:t>Киватский</w:t>
      </w:r>
      <w:proofErr w:type="spellEnd"/>
      <w:r w:rsidR="00940A4F" w:rsidRPr="0059017C">
        <w:rPr>
          <w:rFonts w:ascii="Times New Roman" w:hAnsi="Times New Roman"/>
          <w:color w:val="000000"/>
          <w:sz w:val="24"/>
          <w:szCs w:val="24"/>
        </w:rPr>
        <w:t>.</w:t>
      </w:r>
      <w:r w:rsidRPr="0059017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0441E" w:rsidRPr="0059017C" w:rsidRDefault="0080441E" w:rsidP="00FF187E">
      <w:pPr>
        <w:spacing w:after="0"/>
        <w:ind w:firstLine="567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9017C">
        <w:rPr>
          <w:rFonts w:ascii="Times New Roman" w:eastAsia="Calibri" w:hAnsi="Times New Roman"/>
          <w:b/>
          <w:sz w:val="24"/>
          <w:szCs w:val="24"/>
          <w:lang w:eastAsia="en-US"/>
        </w:rPr>
        <w:t>Итоговое занятие (1 час)</w:t>
      </w:r>
    </w:p>
    <w:p w:rsidR="00294CC3" w:rsidRDefault="0080441E" w:rsidP="00283884">
      <w:pPr>
        <w:spacing w:after="0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017C">
        <w:rPr>
          <w:rFonts w:ascii="Times New Roman" w:eastAsia="Calibri" w:hAnsi="Times New Roman"/>
          <w:sz w:val="24"/>
          <w:szCs w:val="24"/>
          <w:lang w:eastAsia="en-US"/>
        </w:rPr>
        <w:t xml:space="preserve">Обобщение и контроль усвоения материала по программе внеурочной деятельности. Презентация лучших проектов. </w:t>
      </w:r>
    </w:p>
    <w:p w:rsidR="00283884" w:rsidRPr="0059017C" w:rsidRDefault="00283884" w:rsidP="00283884">
      <w:pPr>
        <w:spacing w:after="0"/>
        <w:ind w:firstLine="567"/>
        <w:jc w:val="both"/>
        <w:rPr>
          <w:sz w:val="24"/>
          <w:szCs w:val="24"/>
        </w:rPr>
      </w:pPr>
    </w:p>
    <w:p w:rsidR="00294CC3" w:rsidRDefault="00940A4F" w:rsidP="00940A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40A4F">
        <w:rPr>
          <w:rFonts w:ascii="Times New Roman" w:hAnsi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матическое планирование.</w:t>
      </w:r>
    </w:p>
    <w:p w:rsidR="00940A4F" w:rsidRDefault="00940A4F" w:rsidP="00940A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8188"/>
        <w:gridCol w:w="1464"/>
      </w:tblGrid>
      <w:tr w:rsidR="00940A4F" w:rsidRPr="00283884" w:rsidTr="00940A4F">
        <w:tc>
          <w:tcPr>
            <w:tcW w:w="8188" w:type="dxa"/>
          </w:tcPr>
          <w:p w:rsidR="00940A4F" w:rsidRPr="00283884" w:rsidRDefault="00940A4F" w:rsidP="00940A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838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темы</w:t>
            </w:r>
          </w:p>
        </w:tc>
        <w:tc>
          <w:tcPr>
            <w:tcW w:w="1383" w:type="dxa"/>
          </w:tcPr>
          <w:p w:rsidR="00940A4F" w:rsidRPr="00283884" w:rsidRDefault="00940A4F" w:rsidP="00940A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838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Общее количество часов</w:t>
            </w:r>
          </w:p>
        </w:tc>
      </w:tr>
      <w:tr w:rsidR="00940A4F" w:rsidRPr="00283884" w:rsidTr="00940A4F">
        <w:tc>
          <w:tcPr>
            <w:tcW w:w="8188" w:type="dxa"/>
          </w:tcPr>
          <w:p w:rsidR="00940A4F" w:rsidRPr="00283884" w:rsidRDefault="008A6FA7" w:rsidP="008A6F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3884">
              <w:rPr>
                <w:rFonts w:ascii="Times New Roman" w:hAnsi="Times New Roman"/>
                <w:bCs/>
                <w:sz w:val="24"/>
                <w:szCs w:val="24"/>
              </w:rPr>
              <w:t>Введение. Вводное занятие .</w:t>
            </w:r>
          </w:p>
        </w:tc>
        <w:tc>
          <w:tcPr>
            <w:tcW w:w="1383" w:type="dxa"/>
          </w:tcPr>
          <w:p w:rsidR="00940A4F" w:rsidRPr="00283884" w:rsidRDefault="008A6FA7" w:rsidP="00940A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8388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940A4F" w:rsidRPr="00283884" w:rsidTr="00940A4F">
        <w:tc>
          <w:tcPr>
            <w:tcW w:w="8188" w:type="dxa"/>
          </w:tcPr>
          <w:p w:rsidR="00940A4F" w:rsidRPr="00283884" w:rsidRDefault="008A6FA7" w:rsidP="008A6F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38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Тема 1. Карта – величайшее творение человечества.</w:t>
            </w:r>
          </w:p>
        </w:tc>
        <w:tc>
          <w:tcPr>
            <w:tcW w:w="1383" w:type="dxa"/>
          </w:tcPr>
          <w:p w:rsidR="00940A4F" w:rsidRPr="00283884" w:rsidRDefault="008A6FA7" w:rsidP="00940A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8388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940A4F" w:rsidRPr="00283884" w:rsidTr="00940A4F">
        <w:tc>
          <w:tcPr>
            <w:tcW w:w="8188" w:type="dxa"/>
          </w:tcPr>
          <w:p w:rsidR="00940A4F" w:rsidRPr="00283884" w:rsidRDefault="008A6FA7" w:rsidP="006416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3884">
              <w:rPr>
                <w:rFonts w:ascii="Times New Roman" w:eastAsia="Calibri" w:hAnsi="Times New Roman"/>
                <w:bCs/>
                <w:sz w:val="24"/>
                <w:szCs w:val="24"/>
              </w:rPr>
              <w:t>Тема 2. Ориентирование на местности  (часа)</w:t>
            </w:r>
          </w:p>
        </w:tc>
        <w:tc>
          <w:tcPr>
            <w:tcW w:w="1383" w:type="dxa"/>
          </w:tcPr>
          <w:p w:rsidR="00940A4F" w:rsidRPr="00283884" w:rsidRDefault="00641684" w:rsidP="00940A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83884">
              <w:rPr>
                <w:rFonts w:ascii="Times New Roman" w:eastAsia="Calibri" w:hAnsi="Times New Roman"/>
                <w:bCs/>
                <w:sz w:val="24"/>
                <w:szCs w:val="24"/>
              </w:rPr>
              <w:t>2</w:t>
            </w:r>
          </w:p>
        </w:tc>
      </w:tr>
      <w:tr w:rsidR="00940A4F" w:rsidRPr="00283884" w:rsidTr="00940A4F">
        <w:tc>
          <w:tcPr>
            <w:tcW w:w="8188" w:type="dxa"/>
          </w:tcPr>
          <w:p w:rsidR="00940A4F" w:rsidRPr="00283884" w:rsidRDefault="008A6FA7" w:rsidP="008A6F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388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Тема 3. Жизнь земной коры (3 часа)</w:t>
            </w:r>
          </w:p>
        </w:tc>
        <w:tc>
          <w:tcPr>
            <w:tcW w:w="1383" w:type="dxa"/>
          </w:tcPr>
          <w:p w:rsidR="00940A4F" w:rsidRPr="00283884" w:rsidRDefault="00641684" w:rsidP="00940A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8388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940A4F" w:rsidRPr="00283884" w:rsidTr="00940A4F">
        <w:tc>
          <w:tcPr>
            <w:tcW w:w="8188" w:type="dxa"/>
          </w:tcPr>
          <w:p w:rsidR="00940A4F" w:rsidRPr="00283884" w:rsidRDefault="008A6FA7" w:rsidP="008A6F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388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Тема 4. Голубая планета (5 часа)</w:t>
            </w:r>
          </w:p>
        </w:tc>
        <w:tc>
          <w:tcPr>
            <w:tcW w:w="1383" w:type="dxa"/>
          </w:tcPr>
          <w:p w:rsidR="00940A4F" w:rsidRPr="00283884" w:rsidRDefault="00641684" w:rsidP="00940A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8388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940A4F" w:rsidRPr="00283884" w:rsidTr="00940A4F">
        <w:tc>
          <w:tcPr>
            <w:tcW w:w="8188" w:type="dxa"/>
          </w:tcPr>
          <w:p w:rsidR="00940A4F" w:rsidRPr="00283884" w:rsidRDefault="00641684" w:rsidP="008A6F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388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Тема 5. Воздушное покрывало (4 часа)</w:t>
            </w:r>
          </w:p>
        </w:tc>
        <w:tc>
          <w:tcPr>
            <w:tcW w:w="1383" w:type="dxa"/>
          </w:tcPr>
          <w:p w:rsidR="00940A4F" w:rsidRPr="00283884" w:rsidRDefault="00641684" w:rsidP="00940A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8388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940A4F" w:rsidRPr="00283884" w:rsidTr="00940A4F">
        <w:tc>
          <w:tcPr>
            <w:tcW w:w="8188" w:type="dxa"/>
          </w:tcPr>
          <w:p w:rsidR="00940A4F" w:rsidRPr="00283884" w:rsidRDefault="00641684" w:rsidP="008A6F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388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Тема 6. Зеленая планета  (3 часа)</w:t>
            </w:r>
          </w:p>
        </w:tc>
        <w:tc>
          <w:tcPr>
            <w:tcW w:w="1383" w:type="dxa"/>
          </w:tcPr>
          <w:p w:rsidR="00940A4F" w:rsidRPr="00283884" w:rsidRDefault="00641684" w:rsidP="00940A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8388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940A4F" w:rsidRPr="00283884" w:rsidTr="00940A4F">
        <w:tc>
          <w:tcPr>
            <w:tcW w:w="8188" w:type="dxa"/>
          </w:tcPr>
          <w:p w:rsidR="00940A4F" w:rsidRPr="00283884" w:rsidRDefault="00641684" w:rsidP="008A6F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38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Тема 7. Путешествие по материкам и океанам. Рекорды планеты (6 часов)</w:t>
            </w:r>
          </w:p>
        </w:tc>
        <w:tc>
          <w:tcPr>
            <w:tcW w:w="1383" w:type="dxa"/>
          </w:tcPr>
          <w:p w:rsidR="00940A4F" w:rsidRPr="00283884" w:rsidRDefault="00641684" w:rsidP="00940A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8388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940A4F" w:rsidRPr="00283884" w:rsidTr="00940A4F">
        <w:tc>
          <w:tcPr>
            <w:tcW w:w="8188" w:type="dxa"/>
          </w:tcPr>
          <w:p w:rsidR="00940A4F" w:rsidRPr="00283884" w:rsidRDefault="00641684" w:rsidP="008A6F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3884">
              <w:rPr>
                <w:rFonts w:ascii="Times New Roman" w:hAnsi="Times New Roman"/>
                <w:bCs/>
                <w:sz w:val="24"/>
                <w:szCs w:val="24"/>
              </w:rPr>
              <w:t>Тема 8. Чудеса России (3 часа)</w:t>
            </w:r>
          </w:p>
        </w:tc>
        <w:tc>
          <w:tcPr>
            <w:tcW w:w="1383" w:type="dxa"/>
          </w:tcPr>
          <w:p w:rsidR="00940A4F" w:rsidRPr="00283884" w:rsidRDefault="00641684" w:rsidP="00940A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8388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940A4F" w:rsidRPr="00283884" w:rsidTr="00940A4F">
        <w:tc>
          <w:tcPr>
            <w:tcW w:w="8188" w:type="dxa"/>
          </w:tcPr>
          <w:p w:rsidR="00940A4F" w:rsidRPr="00283884" w:rsidRDefault="00641684" w:rsidP="00641684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884">
              <w:rPr>
                <w:rFonts w:ascii="Times New Roman" w:hAnsi="Times New Roman"/>
                <w:sz w:val="24"/>
                <w:szCs w:val="24"/>
              </w:rPr>
              <w:t>Тема 9. Особо охраняемые природные территории  Ульяновской области (4 часа)</w:t>
            </w:r>
          </w:p>
        </w:tc>
        <w:tc>
          <w:tcPr>
            <w:tcW w:w="1383" w:type="dxa"/>
          </w:tcPr>
          <w:p w:rsidR="00940A4F" w:rsidRPr="00283884" w:rsidRDefault="00641684" w:rsidP="00940A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8388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940A4F" w:rsidRPr="00283884" w:rsidTr="00940A4F">
        <w:tc>
          <w:tcPr>
            <w:tcW w:w="8188" w:type="dxa"/>
          </w:tcPr>
          <w:p w:rsidR="00940A4F" w:rsidRPr="00283884" w:rsidRDefault="00641684" w:rsidP="008A6FA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38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Итоговое занятие (1 час)</w:t>
            </w:r>
          </w:p>
        </w:tc>
        <w:tc>
          <w:tcPr>
            <w:tcW w:w="1383" w:type="dxa"/>
          </w:tcPr>
          <w:p w:rsidR="00940A4F" w:rsidRPr="00283884" w:rsidRDefault="00641684" w:rsidP="00940A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388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641684" w:rsidRPr="00283884" w:rsidTr="00940A4F">
        <w:tc>
          <w:tcPr>
            <w:tcW w:w="8188" w:type="dxa"/>
          </w:tcPr>
          <w:p w:rsidR="00641684" w:rsidRPr="00283884" w:rsidRDefault="00641684" w:rsidP="008A6FA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838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1383" w:type="dxa"/>
          </w:tcPr>
          <w:p w:rsidR="00641684" w:rsidRPr="00283884" w:rsidRDefault="00641684" w:rsidP="00BD4D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388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="00BD4D9F" w:rsidRPr="0028388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940A4F" w:rsidRPr="00940A4F" w:rsidRDefault="00940A4F" w:rsidP="00BD4D9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  <w:sectPr w:rsidR="00940A4F" w:rsidRPr="00940A4F" w:rsidSect="004149B3">
          <w:pgSz w:w="11906" w:h="16838"/>
          <w:pgMar w:top="1134" w:right="991" w:bottom="1134" w:left="1418" w:header="708" w:footer="708" w:gutter="0"/>
          <w:cols w:space="708"/>
          <w:docGrid w:linePitch="360"/>
        </w:sectPr>
      </w:pPr>
    </w:p>
    <w:p w:rsidR="00294CC3" w:rsidRPr="005417D7" w:rsidRDefault="00294CC3" w:rsidP="00294CC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94CC3" w:rsidRDefault="00294CC3" w:rsidP="00294CC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D4D9F">
        <w:rPr>
          <w:rFonts w:ascii="Times New Roman" w:hAnsi="Times New Roman"/>
          <w:b/>
          <w:bCs/>
          <w:color w:val="000000"/>
          <w:sz w:val="28"/>
          <w:szCs w:val="28"/>
        </w:rPr>
        <w:t>Календарно-тематическое планирование</w:t>
      </w:r>
    </w:p>
    <w:p w:rsidR="00BD4D9F" w:rsidRPr="00BD4D9F" w:rsidRDefault="00BD4D9F" w:rsidP="00294CC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Style w:val="aff"/>
        <w:tblW w:w="12866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850"/>
        <w:gridCol w:w="6946"/>
        <w:gridCol w:w="3793"/>
      </w:tblGrid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</w:t>
            </w:r>
          </w:p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Формы и виды деятельности</w:t>
            </w:r>
          </w:p>
        </w:tc>
      </w:tr>
      <w:tr w:rsidR="00294CC3" w:rsidRPr="00D80A10" w:rsidTr="00D80A10">
        <w:tc>
          <w:tcPr>
            <w:tcW w:w="12866" w:type="dxa"/>
            <w:gridSpan w:val="5"/>
          </w:tcPr>
          <w:p w:rsidR="00294CC3" w:rsidRPr="00D80A10" w:rsidRDefault="00294CC3" w:rsidP="00294CC3">
            <w:pPr>
              <w:shd w:val="clear" w:color="auto" w:fill="FFFFFF"/>
              <w:tabs>
                <w:tab w:val="left" w:pos="1134"/>
              </w:tabs>
              <w:spacing w:after="0"/>
              <w:ind w:firstLine="709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Вводное занятие (1 час)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Введение в курс внеурочной деятельности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Беседа</w:t>
            </w:r>
          </w:p>
        </w:tc>
      </w:tr>
      <w:tr w:rsidR="00294CC3" w:rsidRPr="00D80A10" w:rsidTr="00D80A10">
        <w:tc>
          <w:tcPr>
            <w:tcW w:w="12866" w:type="dxa"/>
            <w:gridSpan w:val="5"/>
          </w:tcPr>
          <w:p w:rsidR="00294CC3" w:rsidRPr="00D80A10" w:rsidRDefault="00294CC3" w:rsidP="00294CC3">
            <w:pPr>
              <w:spacing w:after="0"/>
              <w:ind w:firstLine="709"/>
              <w:jc w:val="both"/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D80A10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>Тема 1. Карта – величайшее творение человечества (2 часа)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sz w:val="24"/>
                <w:szCs w:val="24"/>
              </w:rPr>
              <w:t>Карта – величайшее творение человека.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Имена на карте мира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Беседа/практикум</w:t>
            </w:r>
          </w:p>
        </w:tc>
      </w:tr>
      <w:tr w:rsidR="00294CC3" w:rsidRPr="00D80A10" w:rsidTr="00D80A10">
        <w:tc>
          <w:tcPr>
            <w:tcW w:w="12866" w:type="dxa"/>
            <w:gridSpan w:val="5"/>
          </w:tcPr>
          <w:p w:rsidR="00294CC3" w:rsidRPr="00D80A10" w:rsidRDefault="00294CC3" w:rsidP="00294CC3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>Тема 2. Ориентирование на местности  (2 часа)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>История изобретения компаса.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Беседа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>Способы ориентирования на местности.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</w:tr>
      <w:tr w:rsidR="00294CC3" w:rsidRPr="00D80A10" w:rsidTr="00D80A10">
        <w:tc>
          <w:tcPr>
            <w:tcW w:w="12866" w:type="dxa"/>
            <w:gridSpan w:val="5"/>
          </w:tcPr>
          <w:p w:rsidR="00294CC3" w:rsidRPr="00D80A10" w:rsidRDefault="00294CC3" w:rsidP="00294CC3">
            <w:pPr>
              <w:spacing w:after="0"/>
              <w:ind w:firstLine="709"/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80A10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Тема 3. Жизнь земной коры (3 часа)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>Вулканы и Землетрясения.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Беседа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>Рельеф своей местности.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Виртуал</w:t>
            </w:r>
            <w:proofErr w:type="spellEnd"/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-экскурсия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>Минералогия.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Экскурсия</w:t>
            </w:r>
          </w:p>
        </w:tc>
      </w:tr>
      <w:tr w:rsidR="00294CC3" w:rsidRPr="00D80A10" w:rsidTr="00D80A10">
        <w:tc>
          <w:tcPr>
            <w:tcW w:w="12866" w:type="dxa"/>
            <w:gridSpan w:val="5"/>
          </w:tcPr>
          <w:p w:rsidR="00294CC3" w:rsidRPr="00D80A10" w:rsidRDefault="00294CC3" w:rsidP="00294CC3">
            <w:pPr>
              <w:spacing w:after="0"/>
              <w:ind w:firstLine="709"/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80A10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Тема 4. Голубая планета (5 часа)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>Водяные смерчи, бури и ураганы в море.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Беседа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>Растительный и животный мир океанов и морей.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</w:tr>
      <w:tr w:rsidR="00294CC3" w:rsidRPr="00D80A10" w:rsidTr="00D80A10">
        <w:trPr>
          <w:trHeight w:val="71"/>
        </w:trPr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>Тайны Мирового океана.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Урок-загадка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>Крупнейшие реки и озера Земли. Озера-диковинки.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>В мире падающей воды.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Виртуал</w:t>
            </w:r>
            <w:proofErr w:type="spellEnd"/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экскурсия</w:t>
            </w:r>
          </w:p>
        </w:tc>
      </w:tr>
      <w:tr w:rsidR="00294CC3" w:rsidRPr="00D80A10" w:rsidTr="00D80A10">
        <w:tc>
          <w:tcPr>
            <w:tcW w:w="12866" w:type="dxa"/>
            <w:gridSpan w:val="5"/>
          </w:tcPr>
          <w:p w:rsidR="00294CC3" w:rsidRPr="00D80A10" w:rsidRDefault="00294CC3" w:rsidP="00294CC3">
            <w:pPr>
              <w:spacing w:after="0"/>
              <w:ind w:firstLine="709"/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80A10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Тема 5. Воздушное покрывало (4 часа)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методы изучения атмосферы.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Погода и ее капризы.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>Грозные явления в атмосфере. Опасные природные явления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>Местные признаки и приметы для предсказания погоды.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94CC3" w:rsidRPr="00D80A10" w:rsidTr="00D80A10">
        <w:tc>
          <w:tcPr>
            <w:tcW w:w="12866" w:type="dxa"/>
            <w:gridSpan w:val="5"/>
          </w:tcPr>
          <w:p w:rsidR="00294CC3" w:rsidRPr="00D80A10" w:rsidRDefault="00294CC3" w:rsidP="00294CC3">
            <w:pPr>
              <w:spacing w:after="0"/>
              <w:ind w:firstLine="709"/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80A10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Тема 6. Зеленая планета  (3 часа)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>Удивительный и уникальный органический мир.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>Рекордсмены органического мира.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D80A10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Крупные заповедники и охраняемые природные территории.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94CC3" w:rsidRPr="00D80A10" w:rsidTr="00D80A10">
        <w:tc>
          <w:tcPr>
            <w:tcW w:w="12866" w:type="dxa"/>
            <w:gridSpan w:val="5"/>
          </w:tcPr>
          <w:p w:rsidR="00294CC3" w:rsidRPr="00D80A10" w:rsidRDefault="00294CC3" w:rsidP="00294CC3">
            <w:pPr>
              <w:spacing w:after="0"/>
              <w:ind w:firstLine="709"/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80A10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>Тема 7. Путешествие по материкам и океанам. Рекорды планеты (6 часов)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Загадочный мир материков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Беседа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sz w:val="24"/>
                <w:szCs w:val="24"/>
              </w:rPr>
              <w:t>Рекорды материков в рубрике «</w:t>
            </w:r>
            <w:proofErr w:type="gramStart"/>
            <w:r w:rsidRPr="00D80A10">
              <w:rPr>
                <w:rFonts w:ascii="Times New Roman" w:hAnsi="Times New Roman"/>
                <w:sz w:val="24"/>
                <w:szCs w:val="24"/>
              </w:rPr>
              <w:t>самый</w:t>
            </w:r>
            <w:proofErr w:type="gramEnd"/>
            <w:r w:rsidRPr="00D80A10">
              <w:rPr>
                <w:rFonts w:ascii="Times New Roman" w:hAnsi="Times New Roman"/>
                <w:sz w:val="24"/>
                <w:szCs w:val="24"/>
              </w:rPr>
              <w:t>, самое, самая».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Виртуал</w:t>
            </w:r>
            <w:proofErr w:type="spellEnd"/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экскурсия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sz w:val="24"/>
                <w:szCs w:val="24"/>
              </w:rPr>
              <w:t>Составления визитных карточек материков.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sz w:val="24"/>
                <w:szCs w:val="24"/>
              </w:rPr>
              <w:t>Океаны Земли в рубрике «самый».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Виртуал</w:t>
            </w:r>
            <w:proofErr w:type="spellEnd"/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экскурсия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sz w:val="24"/>
                <w:szCs w:val="24"/>
              </w:rPr>
              <w:t>Загадочный мир океанов.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Урок-презентация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sz w:val="24"/>
                <w:szCs w:val="24"/>
              </w:rPr>
              <w:t>Составление визитных карточек океанов.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</w:tr>
      <w:tr w:rsidR="00294CC3" w:rsidRPr="00D80A10" w:rsidTr="00D80A10">
        <w:tc>
          <w:tcPr>
            <w:tcW w:w="12866" w:type="dxa"/>
            <w:gridSpan w:val="5"/>
          </w:tcPr>
          <w:p w:rsidR="00294CC3" w:rsidRPr="00D80A10" w:rsidRDefault="00294CC3" w:rsidP="00294CC3">
            <w:pPr>
              <w:shd w:val="clear" w:color="auto" w:fill="FFFFFF"/>
              <w:tabs>
                <w:tab w:val="left" w:pos="1134"/>
              </w:tabs>
              <w:spacing w:after="0"/>
              <w:ind w:firstLine="709"/>
              <w:jc w:val="both"/>
              <w:rPr>
                <w:rFonts w:ascii="Times New Roman" w:hAnsi="Times New Roman"/>
                <w:b/>
                <w:bCs/>
                <w:i/>
                <w:color w:val="215868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Тема 8. Чудеса России (3 часа)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sz w:val="24"/>
                <w:szCs w:val="24"/>
              </w:rPr>
              <w:t>Чудеса России – великие природные объекты страны.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Путешествие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>Озеро Байкал, Эльбрус (Кавказ), долина гейзеров (Камчатка), столбы выветривания (Коми).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sz w:val="24"/>
                <w:szCs w:val="24"/>
              </w:rPr>
              <w:t>Визитные карточки, коллажи чудес России.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</w:tr>
      <w:tr w:rsidR="00294CC3" w:rsidRPr="00D80A10" w:rsidTr="00D80A10">
        <w:tc>
          <w:tcPr>
            <w:tcW w:w="12866" w:type="dxa"/>
            <w:gridSpan w:val="5"/>
          </w:tcPr>
          <w:p w:rsidR="00294CC3" w:rsidRPr="00D80A10" w:rsidRDefault="00294CC3" w:rsidP="00BD4D9F">
            <w:pPr>
              <w:shd w:val="clear" w:color="auto" w:fill="FFFFFF"/>
              <w:tabs>
                <w:tab w:val="left" w:pos="1134"/>
              </w:tabs>
              <w:spacing w:after="0"/>
              <w:ind w:firstLine="709"/>
              <w:jc w:val="both"/>
              <w:rPr>
                <w:rFonts w:ascii="Times New Roman" w:hAnsi="Times New Roman"/>
                <w:b/>
                <w:bCs/>
                <w:i/>
                <w:color w:val="215868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9. </w:t>
            </w:r>
            <w:r w:rsidR="00BD4D9F" w:rsidRPr="00D80A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BD4D9F" w:rsidRPr="00D80A10">
              <w:rPr>
                <w:rFonts w:ascii="Times New Roman" w:hAnsi="Times New Roman"/>
                <w:sz w:val="24"/>
                <w:szCs w:val="24"/>
              </w:rPr>
              <w:t>Особо охраняемые природные территории  Ульяновской области (4 часа)</w:t>
            </w:r>
            <w:r w:rsidRPr="00D80A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BD4D9F" w:rsidRPr="00D80A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BD4D9F" w:rsidP="00294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>Беркулейский</w:t>
            </w:r>
            <w:proofErr w:type="spellEnd"/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бор.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Экскурс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BD4D9F" w:rsidP="00BD4D9F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>Чекалинское</w:t>
            </w:r>
            <w:proofErr w:type="spellEnd"/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 сплавиной. Сфагновое болото </w:t>
            </w:r>
            <w:proofErr w:type="spellStart"/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>Шемуршинское</w:t>
            </w:r>
            <w:proofErr w:type="spellEnd"/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BD4D9F" w:rsidP="00BD4D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Родник </w:t>
            </w:r>
            <w:proofErr w:type="spellStart"/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>Томыловский</w:t>
            </w:r>
            <w:proofErr w:type="spellEnd"/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Практикум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BD4D9F" w:rsidP="00294CC3">
            <w:pPr>
              <w:shd w:val="clear" w:color="auto" w:fill="FFFFFF"/>
              <w:tabs>
                <w:tab w:val="left" w:pos="1134"/>
              </w:tabs>
              <w:spacing w:after="0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Родник </w:t>
            </w:r>
            <w:proofErr w:type="spellStart"/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>Киватский</w:t>
            </w:r>
            <w:proofErr w:type="spellEnd"/>
            <w:r w:rsidRPr="00D80A1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793" w:type="dxa"/>
          </w:tcPr>
          <w:p w:rsidR="00294CC3" w:rsidRPr="00D80A10" w:rsidRDefault="00BD4D9F" w:rsidP="00BD4D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Экскурс</w:t>
            </w:r>
            <w:proofErr w:type="gramStart"/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294CC3" w:rsidRPr="00D80A10" w:rsidTr="00D80A10">
        <w:tc>
          <w:tcPr>
            <w:tcW w:w="12866" w:type="dxa"/>
            <w:gridSpan w:val="5"/>
          </w:tcPr>
          <w:p w:rsidR="00294CC3" w:rsidRPr="00D80A10" w:rsidRDefault="00294CC3" w:rsidP="00294CC3">
            <w:pPr>
              <w:spacing w:after="0"/>
              <w:ind w:firstLine="709"/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80A10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>Итоговое занятие (1 час)</w:t>
            </w:r>
          </w:p>
        </w:tc>
      </w:tr>
      <w:tr w:rsidR="00294CC3" w:rsidRPr="00D80A10" w:rsidTr="00D80A10">
        <w:tc>
          <w:tcPr>
            <w:tcW w:w="568" w:type="dxa"/>
          </w:tcPr>
          <w:p w:rsidR="00294CC3" w:rsidRPr="00D80A10" w:rsidRDefault="00BD4D9F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sz w:val="24"/>
                <w:szCs w:val="24"/>
              </w:rPr>
              <w:t>Презентация лучших проектов.</w:t>
            </w:r>
          </w:p>
        </w:tc>
        <w:tc>
          <w:tcPr>
            <w:tcW w:w="3793" w:type="dxa"/>
          </w:tcPr>
          <w:p w:rsidR="00294CC3" w:rsidRPr="00D80A10" w:rsidRDefault="00294CC3" w:rsidP="00294CC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0A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Защита проектов</w:t>
            </w:r>
          </w:p>
        </w:tc>
      </w:tr>
    </w:tbl>
    <w:p w:rsidR="003E3777" w:rsidRDefault="003E3777" w:rsidP="00294CC3">
      <w:pPr>
        <w:jc w:val="both"/>
        <w:rPr>
          <w:sz w:val="28"/>
          <w:szCs w:val="28"/>
        </w:rPr>
      </w:pPr>
    </w:p>
    <w:sectPr w:rsidR="003E3777" w:rsidSect="00B87EC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3D63"/>
    <w:multiLevelType w:val="hybridMultilevel"/>
    <w:tmpl w:val="4888E0F2"/>
    <w:lvl w:ilvl="0" w:tplc="0419000B">
      <w:start w:val="1"/>
      <w:numFmt w:val="bullet"/>
      <w:lvlText w:val=""/>
      <w:lvlJc w:val="left"/>
      <w:pPr>
        <w:ind w:left="23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1">
    <w:nsid w:val="19AD289B"/>
    <w:multiLevelType w:val="hybridMultilevel"/>
    <w:tmpl w:val="F3B641A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C61DE0"/>
    <w:multiLevelType w:val="hybridMultilevel"/>
    <w:tmpl w:val="AA343A2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9A1F4D"/>
    <w:multiLevelType w:val="hybridMultilevel"/>
    <w:tmpl w:val="E9E22BC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F5A42DE"/>
    <w:multiLevelType w:val="hybridMultilevel"/>
    <w:tmpl w:val="CCCE83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631220"/>
    <w:multiLevelType w:val="hybridMultilevel"/>
    <w:tmpl w:val="56FC528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C7C2133"/>
    <w:multiLevelType w:val="hybridMultilevel"/>
    <w:tmpl w:val="64F476FE"/>
    <w:lvl w:ilvl="0" w:tplc="B6E61A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CD13805"/>
    <w:multiLevelType w:val="hybridMultilevel"/>
    <w:tmpl w:val="1ACC68D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8">
    <w:nsid w:val="5F5174A1"/>
    <w:multiLevelType w:val="multilevel"/>
    <w:tmpl w:val="79CCF9A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5642E6"/>
    <w:multiLevelType w:val="hybridMultilevel"/>
    <w:tmpl w:val="7272F0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41E"/>
    <w:rsid w:val="000C7CE0"/>
    <w:rsid w:val="001A3EF6"/>
    <w:rsid w:val="001B6380"/>
    <w:rsid w:val="001E08A3"/>
    <w:rsid w:val="00283884"/>
    <w:rsid w:val="00294CC3"/>
    <w:rsid w:val="00360FBC"/>
    <w:rsid w:val="003E3777"/>
    <w:rsid w:val="004149B3"/>
    <w:rsid w:val="00486C73"/>
    <w:rsid w:val="00544A43"/>
    <w:rsid w:val="0059017C"/>
    <w:rsid w:val="005C7E72"/>
    <w:rsid w:val="005D5825"/>
    <w:rsid w:val="00620D5C"/>
    <w:rsid w:val="00641684"/>
    <w:rsid w:val="006D30E5"/>
    <w:rsid w:val="006F28B9"/>
    <w:rsid w:val="0080441E"/>
    <w:rsid w:val="00817459"/>
    <w:rsid w:val="00876C24"/>
    <w:rsid w:val="008A6FA7"/>
    <w:rsid w:val="00940A4F"/>
    <w:rsid w:val="009D5B57"/>
    <w:rsid w:val="00A314BD"/>
    <w:rsid w:val="00AF3B89"/>
    <w:rsid w:val="00B87EC3"/>
    <w:rsid w:val="00BD4D9F"/>
    <w:rsid w:val="00C0783F"/>
    <w:rsid w:val="00D42291"/>
    <w:rsid w:val="00D80A10"/>
    <w:rsid w:val="00F9576A"/>
    <w:rsid w:val="00FE498C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41E"/>
    <w:pPr>
      <w:spacing w:after="200" w:line="276" w:lineRule="auto"/>
    </w:pPr>
    <w:rPr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876C24"/>
    <w:pPr>
      <w:keepNext/>
      <w:keepLines/>
      <w:spacing w:before="480" w:after="0"/>
      <w:outlineLvl w:val="0"/>
    </w:pPr>
    <w:rPr>
      <w:rFonts w:ascii="Cambria" w:eastAsiaTheme="majorEastAsia" w:hAnsi="Cambria" w:cstheme="majorBidi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876C2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aliases w:val="Обычный 2"/>
    <w:basedOn w:val="a"/>
    <w:next w:val="a"/>
    <w:link w:val="30"/>
    <w:qFormat/>
    <w:rsid w:val="00876C24"/>
    <w:pPr>
      <w:keepNext/>
      <w:spacing w:before="240" w:after="60" w:line="240" w:lineRule="auto"/>
      <w:outlineLvl w:val="2"/>
    </w:pPr>
    <w:rPr>
      <w:rFonts w:ascii="Cambria" w:eastAsiaTheme="majorEastAsia" w:hAnsi="Cambria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76C24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876C24"/>
    <w:pPr>
      <w:keepNext/>
      <w:keepLines/>
      <w:spacing w:before="200" w:after="0"/>
      <w:outlineLvl w:val="4"/>
    </w:pPr>
    <w:rPr>
      <w:rFonts w:ascii="Cambria" w:hAnsi="Cambria"/>
      <w:color w:val="243F6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876C24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876C24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876C24"/>
    <w:pPr>
      <w:keepNext/>
      <w:keepLines/>
      <w:spacing w:before="40" w:after="0"/>
      <w:outlineLvl w:val="7"/>
    </w:pPr>
    <w:rPr>
      <w:rFonts w:ascii="Cambria" w:hAnsi="Cambria"/>
      <w:color w:val="272727"/>
      <w:sz w:val="21"/>
      <w:szCs w:val="21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876C24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_основной"/>
    <w:basedOn w:val="a"/>
    <w:link w:val="a4"/>
    <w:uiPriority w:val="99"/>
    <w:qFormat/>
    <w:rsid w:val="00876C24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a4">
    <w:name w:val="А_основной Знак"/>
    <w:link w:val="a3"/>
    <w:uiPriority w:val="99"/>
    <w:rsid w:val="00876C24"/>
    <w:rPr>
      <w:rFonts w:ascii="Times New Roman" w:eastAsia="Calibri" w:hAnsi="Times New Roman"/>
      <w:sz w:val="28"/>
      <w:szCs w:val="28"/>
    </w:rPr>
  </w:style>
  <w:style w:type="paragraph" w:customStyle="1" w:styleId="11">
    <w:name w:val="Стиль1"/>
    <w:basedOn w:val="a"/>
    <w:link w:val="12"/>
    <w:qFormat/>
    <w:rsid w:val="00876C24"/>
    <w:pPr>
      <w:spacing w:after="0" w:line="360" w:lineRule="auto"/>
      <w:ind w:firstLine="680"/>
      <w:jc w:val="both"/>
    </w:pPr>
    <w:rPr>
      <w:rFonts w:ascii="Times New Roman" w:hAnsi="Times New Roman"/>
      <w:sz w:val="28"/>
      <w:szCs w:val="20"/>
      <w:lang w:eastAsia="en-US"/>
    </w:rPr>
  </w:style>
  <w:style w:type="character" w:customStyle="1" w:styleId="12">
    <w:name w:val="Стиль1 Знак"/>
    <w:link w:val="11"/>
    <w:locked/>
    <w:rsid w:val="00876C24"/>
    <w:rPr>
      <w:rFonts w:ascii="Times New Roman" w:hAnsi="Times New Roman"/>
      <w:sz w:val="28"/>
    </w:rPr>
  </w:style>
  <w:style w:type="paragraph" w:customStyle="1" w:styleId="a5">
    <w:name w:val="А_сноска"/>
    <w:basedOn w:val="a6"/>
    <w:link w:val="a7"/>
    <w:qFormat/>
    <w:rsid w:val="00876C24"/>
    <w:pPr>
      <w:widowControl w:val="0"/>
      <w:spacing w:after="0" w:line="240" w:lineRule="auto"/>
      <w:ind w:firstLine="400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a7">
    <w:name w:val="А_сноска Знак"/>
    <w:link w:val="a5"/>
    <w:locked/>
    <w:rsid w:val="00876C24"/>
    <w:rPr>
      <w:rFonts w:ascii="Times New Roman" w:hAnsi="Times New Roman"/>
      <w:sz w:val="24"/>
      <w:szCs w:val="24"/>
    </w:rPr>
  </w:style>
  <w:style w:type="paragraph" w:styleId="a6">
    <w:name w:val="footnote text"/>
    <w:basedOn w:val="a"/>
    <w:link w:val="a8"/>
    <w:uiPriority w:val="99"/>
    <w:semiHidden/>
    <w:unhideWhenUsed/>
    <w:rsid w:val="00876C24"/>
  </w:style>
  <w:style w:type="character" w:customStyle="1" w:styleId="a8">
    <w:name w:val="Текст сноски Знак"/>
    <w:basedOn w:val="a0"/>
    <w:link w:val="a6"/>
    <w:uiPriority w:val="99"/>
    <w:semiHidden/>
    <w:rsid w:val="00876C24"/>
  </w:style>
  <w:style w:type="paragraph" w:customStyle="1" w:styleId="-11">
    <w:name w:val="Цветной список - Акцент 11"/>
    <w:basedOn w:val="a"/>
    <w:qFormat/>
    <w:rsid w:val="00876C2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3">
    <w:name w:val="Номер 1"/>
    <w:basedOn w:val="1"/>
    <w:qFormat/>
    <w:rsid w:val="00876C24"/>
    <w:pPr>
      <w:keepLines w:val="0"/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eastAsia="Times New Roman" w:hAnsi="Times New Roman" w:cs="Times New Roman"/>
      <w:color w:val="auto"/>
      <w:szCs w:val="20"/>
      <w:lang w:eastAsia="ru-RU"/>
    </w:rPr>
  </w:style>
  <w:style w:type="character" w:customStyle="1" w:styleId="10">
    <w:name w:val="Заголовок 1 Знак"/>
    <w:link w:val="1"/>
    <w:rsid w:val="00876C24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paragraph" w:customStyle="1" w:styleId="21">
    <w:name w:val="Номер 2"/>
    <w:basedOn w:val="3"/>
    <w:qFormat/>
    <w:rsid w:val="00876C24"/>
    <w:pPr>
      <w:spacing w:before="120" w:after="120" w:line="360" w:lineRule="auto"/>
      <w:jc w:val="center"/>
    </w:pPr>
    <w:rPr>
      <w:rFonts w:ascii="Times New Roman" w:eastAsia="Times New Roman" w:hAnsi="Times New Roman" w:cs="Times New Roman"/>
      <w:bCs w:val="0"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link w:val="3"/>
    <w:rsid w:val="00876C24"/>
    <w:rPr>
      <w:rFonts w:ascii="Cambria" w:eastAsiaTheme="majorEastAsia" w:hAnsi="Cambria" w:cstheme="majorBidi"/>
      <w:b/>
      <w:bCs/>
      <w:sz w:val="26"/>
      <w:szCs w:val="26"/>
    </w:rPr>
  </w:style>
  <w:style w:type="paragraph" w:customStyle="1" w:styleId="-12">
    <w:name w:val="Цветной список - Акцент 12"/>
    <w:basedOn w:val="a"/>
    <w:qFormat/>
    <w:rsid w:val="00876C24"/>
    <w:pPr>
      <w:spacing w:line="240" w:lineRule="auto"/>
      <w:ind w:left="720"/>
      <w:contextualSpacing/>
    </w:pPr>
    <w:rPr>
      <w:rFonts w:ascii="Cambria" w:hAnsi="Cambria"/>
      <w:sz w:val="24"/>
      <w:szCs w:val="24"/>
      <w:lang w:eastAsia="en-US"/>
    </w:rPr>
  </w:style>
  <w:style w:type="paragraph" w:customStyle="1" w:styleId="a9">
    <w:name w:val="НОМЕРА"/>
    <w:basedOn w:val="aa"/>
    <w:link w:val="ab"/>
    <w:uiPriority w:val="99"/>
    <w:qFormat/>
    <w:rsid w:val="00876C24"/>
    <w:pPr>
      <w:spacing w:after="0" w:line="240" w:lineRule="auto"/>
      <w:ind w:left="720" w:hanging="360"/>
      <w:jc w:val="both"/>
    </w:pPr>
    <w:rPr>
      <w:rFonts w:ascii="Arial Narrow" w:eastAsia="Calibri" w:hAnsi="Arial Narrow"/>
      <w:sz w:val="18"/>
      <w:szCs w:val="18"/>
      <w:lang w:eastAsia="en-US"/>
    </w:rPr>
  </w:style>
  <w:style w:type="character" w:customStyle="1" w:styleId="ab">
    <w:name w:val="НОМЕРА Знак"/>
    <w:link w:val="a9"/>
    <w:uiPriority w:val="99"/>
    <w:rsid w:val="00876C24"/>
    <w:rPr>
      <w:rFonts w:ascii="Arial Narrow" w:eastAsia="Calibri" w:hAnsi="Arial Narrow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876C24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rsid w:val="00876C24"/>
    <w:rPr>
      <w:rFonts w:ascii="Cambria" w:hAnsi="Cambria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"/>
    <w:rsid w:val="00876C24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rsid w:val="00876C24"/>
    <w:rPr>
      <w:rFonts w:ascii="Cambria" w:hAnsi="Cambria"/>
      <w:color w:val="243F60"/>
      <w:sz w:val="22"/>
      <w:szCs w:val="22"/>
    </w:rPr>
  </w:style>
  <w:style w:type="character" w:customStyle="1" w:styleId="60">
    <w:name w:val="Заголовок 6 Знак"/>
    <w:link w:val="6"/>
    <w:uiPriority w:val="9"/>
    <w:rsid w:val="00876C24"/>
    <w:rPr>
      <w:rFonts w:ascii="Cambria" w:hAnsi="Cambria"/>
      <w:i/>
      <w:iCs/>
      <w:color w:val="243F60"/>
      <w:sz w:val="22"/>
      <w:szCs w:val="22"/>
    </w:rPr>
  </w:style>
  <w:style w:type="character" w:customStyle="1" w:styleId="70">
    <w:name w:val="Заголовок 7 Знак"/>
    <w:link w:val="7"/>
    <w:uiPriority w:val="9"/>
    <w:rsid w:val="00876C24"/>
    <w:rPr>
      <w:rFonts w:ascii="Cambria" w:hAnsi="Cambria"/>
      <w:i/>
      <w:iCs/>
      <w:color w:val="404040"/>
      <w:sz w:val="22"/>
      <w:szCs w:val="22"/>
    </w:rPr>
  </w:style>
  <w:style w:type="character" w:customStyle="1" w:styleId="80">
    <w:name w:val="Заголовок 8 Знак"/>
    <w:link w:val="8"/>
    <w:uiPriority w:val="9"/>
    <w:rsid w:val="00876C24"/>
    <w:rPr>
      <w:rFonts w:ascii="Cambria" w:hAnsi="Cambria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rsid w:val="00876C24"/>
    <w:rPr>
      <w:rFonts w:ascii="Cambria" w:hAnsi="Cambria"/>
      <w:i/>
      <w:iCs/>
      <w:color w:val="404040"/>
    </w:rPr>
  </w:style>
  <w:style w:type="paragraph" w:styleId="ac">
    <w:name w:val="caption"/>
    <w:basedOn w:val="a"/>
    <w:next w:val="a"/>
    <w:uiPriority w:val="35"/>
    <w:unhideWhenUsed/>
    <w:qFormat/>
    <w:rsid w:val="00876C24"/>
    <w:pPr>
      <w:spacing w:line="240" w:lineRule="auto"/>
    </w:pPr>
    <w:rPr>
      <w:b/>
      <w:bCs/>
      <w:color w:val="4F81BD"/>
      <w:sz w:val="18"/>
      <w:szCs w:val="18"/>
      <w:lang w:eastAsia="en-US"/>
    </w:rPr>
  </w:style>
  <w:style w:type="paragraph" w:styleId="ad">
    <w:name w:val="Title"/>
    <w:basedOn w:val="a"/>
    <w:next w:val="a"/>
    <w:link w:val="ae"/>
    <w:qFormat/>
    <w:rsid w:val="00876C24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e">
    <w:name w:val="Название Знак"/>
    <w:link w:val="ad"/>
    <w:rsid w:val="00876C24"/>
    <w:rPr>
      <w:rFonts w:ascii="Cambria" w:hAnsi="Cambria"/>
      <w:color w:val="17365D"/>
      <w:spacing w:val="5"/>
      <w:kern w:val="28"/>
      <w:sz w:val="52"/>
      <w:szCs w:val="52"/>
    </w:rPr>
  </w:style>
  <w:style w:type="paragraph" w:styleId="af">
    <w:name w:val="Subtitle"/>
    <w:basedOn w:val="a"/>
    <w:next w:val="a"/>
    <w:link w:val="af0"/>
    <w:qFormat/>
    <w:rsid w:val="00876C24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customStyle="1" w:styleId="af0">
    <w:name w:val="Подзаголовок Знак"/>
    <w:link w:val="af"/>
    <w:rsid w:val="00876C24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f1">
    <w:name w:val="Strong"/>
    <w:qFormat/>
    <w:rsid w:val="00876C24"/>
    <w:rPr>
      <w:b/>
      <w:bCs/>
    </w:rPr>
  </w:style>
  <w:style w:type="character" w:styleId="af2">
    <w:name w:val="Emphasis"/>
    <w:uiPriority w:val="20"/>
    <w:qFormat/>
    <w:rsid w:val="00876C24"/>
    <w:rPr>
      <w:i/>
      <w:iCs/>
    </w:rPr>
  </w:style>
  <w:style w:type="paragraph" w:styleId="af3">
    <w:name w:val="No Spacing"/>
    <w:link w:val="af4"/>
    <w:uiPriority w:val="1"/>
    <w:qFormat/>
    <w:rsid w:val="00876C24"/>
    <w:rPr>
      <w:sz w:val="22"/>
      <w:szCs w:val="22"/>
      <w:lang w:val="en-US" w:bidi="en-US"/>
    </w:rPr>
  </w:style>
  <w:style w:type="character" w:customStyle="1" w:styleId="af4">
    <w:name w:val="Без интервала Знак"/>
    <w:link w:val="af3"/>
    <w:uiPriority w:val="1"/>
    <w:rsid w:val="00876C24"/>
    <w:rPr>
      <w:sz w:val="22"/>
      <w:szCs w:val="22"/>
      <w:lang w:val="en-US" w:bidi="en-US"/>
    </w:rPr>
  </w:style>
  <w:style w:type="paragraph" w:styleId="af5">
    <w:name w:val="List Paragraph"/>
    <w:basedOn w:val="a"/>
    <w:link w:val="af6"/>
    <w:uiPriority w:val="99"/>
    <w:qFormat/>
    <w:rsid w:val="00876C24"/>
    <w:pPr>
      <w:spacing w:after="0" w:line="240" w:lineRule="auto"/>
      <w:ind w:left="720"/>
      <w:contextualSpacing/>
    </w:pPr>
    <w:rPr>
      <w:rFonts w:eastAsia="Calibri"/>
      <w:sz w:val="24"/>
      <w:szCs w:val="24"/>
      <w:lang w:eastAsia="en-US"/>
    </w:rPr>
  </w:style>
  <w:style w:type="character" w:customStyle="1" w:styleId="af6">
    <w:name w:val="Абзац списка Знак"/>
    <w:link w:val="af5"/>
    <w:uiPriority w:val="99"/>
    <w:locked/>
    <w:rsid w:val="00876C24"/>
    <w:rPr>
      <w:rFonts w:eastAsia="Calibri"/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876C24"/>
    <w:pPr>
      <w:spacing w:after="0" w:line="240" w:lineRule="auto"/>
    </w:pPr>
    <w:rPr>
      <w:rFonts w:ascii="Cambria" w:eastAsia="MS Mincho" w:hAnsi="Cambria"/>
      <w:i/>
      <w:iCs/>
      <w:color w:val="000000"/>
      <w:sz w:val="24"/>
      <w:szCs w:val="24"/>
      <w:lang w:eastAsia="en-US"/>
    </w:rPr>
  </w:style>
  <w:style w:type="character" w:customStyle="1" w:styleId="23">
    <w:name w:val="Цитата 2 Знак"/>
    <w:link w:val="22"/>
    <w:uiPriority w:val="29"/>
    <w:rsid w:val="00876C24"/>
    <w:rPr>
      <w:rFonts w:ascii="Cambria" w:eastAsia="MS Mincho" w:hAnsi="Cambria"/>
      <w:i/>
      <w:iCs/>
      <w:color w:val="000000"/>
      <w:sz w:val="24"/>
      <w:szCs w:val="24"/>
    </w:rPr>
  </w:style>
  <w:style w:type="paragraph" w:styleId="af7">
    <w:name w:val="Intense Quote"/>
    <w:basedOn w:val="a"/>
    <w:next w:val="a"/>
    <w:link w:val="af8"/>
    <w:uiPriority w:val="30"/>
    <w:qFormat/>
    <w:rsid w:val="00876C2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eastAsia="en-US"/>
    </w:rPr>
  </w:style>
  <w:style w:type="character" w:customStyle="1" w:styleId="af8">
    <w:name w:val="Выделенная цитата Знак"/>
    <w:link w:val="af7"/>
    <w:uiPriority w:val="30"/>
    <w:rsid w:val="00876C24"/>
    <w:rPr>
      <w:b/>
      <w:bCs/>
      <w:i/>
      <w:iCs/>
      <w:color w:val="4F81BD"/>
    </w:rPr>
  </w:style>
  <w:style w:type="character" w:styleId="af9">
    <w:name w:val="Subtle Emphasis"/>
    <w:uiPriority w:val="19"/>
    <w:qFormat/>
    <w:rsid w:val="00876C24"/>
    <w:rPr>
      <w:i/>
      <w:iCs/>
      <w:color w:val="808080"/>
    </w:rPr>
  </w:style>
  <w:style w:type="character" w:styleId="afa">
    <w:name w:val="Intense Emphasis"/>
    <w:uiPriority w:val="21"/>
    <w:qFormat/>
    <w:rsid w:val="00876C24"/>
    <w:rPr>
      <w:b/>
      <w:bCs/>
      <w:i/>
      <w:iCs/>
      <w:color w:val="4F81BD"/>
    </w:rPr>
  </w:style>
  <w:style w:type="character" w:styleId="afb">
    <w:name w:val="Subtle Reference"/>
    <w:uiPriority w:val="31"/>
    <w:qFormat/>
    <w:rsid w:val="00876C24"/>
    <w:rPr>
      <w:smallCaps/>
      <w:color w:val="C0504D"/>
      <w:u w:val="single"/>
    </w:rPr>
  </w:style>
  <w:style w:type="character" w:styleId="afc">
    <w:name w:val="Intense Reference"/>
    <w:uiPriority w:val="32"/>
    <w:qFormat/>
    <w:rsid w:val="00876C24"/>
    <w:rPr>
      <w:b/>
      <w:bCs/>
      <w:smallCaps/>
      <w:color w:val="C0504D"/>
      <w:spacing w:val="5"/>
      <w:u w:val="single"/>
    </w:rPr>
  </w:style>
  <w:style w:type="character" w:styleId="afd">
    <w:name w:val="Book Title"/>
    <w:uiPriority w:val="33"/>
    <w:qFormat/>
    <w:rsid w:val="00876C24"/>
    <w:rPr>
      <w:b/>
      <w:bCs/>
      <w:smallCaps/>
      <w:spacing w:val="5"/>
    </w:rPr>
  </w:style>
  <w:style w:type="paragraph" w:styleId="afe">
    <w:name w:val="TOC Heading"/>
    <w:basedOn w:val="1"/>
    <w:next w:val="a"/>
    <w:uiPriority w:val="39"/>
    <w:unhideWhenUsed/>
    <w:qFormat/>
    <w:rsid w:val="00876C24"/>
    <w:pPr>
      <w:outlineLvl w:val="9"/>
    </w:pPr>
    <w:rPr>
      <w:rFonts w:eastAsia="Times New Roman" w:cs="Times New Roman"/>
    </w:rPr>
  </w:style>
  <w:style w:type="table" w:styleId="aff">
    <w:name w:val="Table Grid"/>
    <w:basedOn w:val="a1"/>
    <w:uiPriority w:val="59"/>
    <w:rsid w:val="00294CC3"/>
    <w:rPr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alloon Text"/>
    <w:basedOn w:val="a"/>
    <w:link w:val="aff1"/>
    <w:uiPriority w:val="99"/>
    <w:semiHidden/>
    <w:unhideWhenUsed/>
    <w:rsid w:val="000C7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0C7CE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41E"/>
    <w:pPr>
      <w:spacing w:after="200" w:line="276" w:lineRule="auto"/>
    </w:pPr>
    <w:rPr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876C24"/>
    <w:pPr>
      <w:keepNext/>
      <w:keepLines/>
      <w:spacing w:before="480" w:after="0"/>
      <w:outlineLvl w:val="0"/>
    </w:pPr>
    <w:rPr>
      <w:rFonts w:ascii="Cambria" w:eastAsiaTheme="majorEastAsia" w:hAnsi="Cambria" w:cstheme="majorBidi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876C2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aliases w:val="Обычный 2"/>
    <w:basedOn w:val="a"/>
    <w:next w:val="a"/>
    <w:link w:val="30"/>
    <w:qFormat/>
    <w:rsid w:val="00876C24"/>
    <w:pPr>
      <w:keepNext/>
      <w:spacing w:before="240" w:after="60" w:line="240" w:lineRule="auto"/>
      <w:outlineLvl w:val="2"/>
    </w:pPr>
    <w:rPr>
      <w:rFonts w:ascii="Cambria" w:eastAsiaTheme="majorEastAsia" w:hAnsi="Cambria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76C24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876C24"/>
    <w:pPr>
      <w:keepNext/>
      <w:keepLines/>
      <w:spacing w:before="200" w:after="0"/>
      <w:outlineLvl w:val="4"/>
    </w:pPr>
    <w:rPr>
      <w:rFonts w:ascii="Cambria" w:hAnsi="Cambria"/>
      <w:color w:val="243F6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876C24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876C24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876C24"/>
    <w:pPr>
      <w:keepNext/>
      <w:keepLines/>
      <w:spacing w:before="40" w:after="0"/>
      <w:outlineLvl w:val="7"/>
    </w:pPr>
    <w:rPr>
      <w:rFonts w:ascii="Cambria" w:hAnsi="Cambria"/>
      <w:color w:val="272727"/>
      <w:sz w:val="21"/>
      <w:szCs w:val="21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876C24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_основной"/>
    <w:basedOn w:val="a"/>
    <w:link w:val="a4"/>
    <w:uiPriority w:val="99"/>
    <w:qFormat/>
    <w:rsid w:val="00876C24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a4">
    <w:name w:val="А_основной Знак"/>
    <w:link w:val="a3"/>
    <w:uiPriority w:val="99"/>
    <w:rsid w:val="00876C24"/>
    <w:rPr>
      <w:rFonts w:ascii="Times New Roman" w:eastAsia="Calibri" w:hAnsi="Times New Roman"/>
      <w:sz w:val="28"/>
      <w:szCs w:val="28"/>
    </w:rPr>
  </w:style>
  <w:style w:type="paragraph" w:customStyle="1" w:styleId="11">
    <w:name w:val="Стиль1"/>
    <w:basedOn w:val="a"/>
    <w:link w:val="12"/>
    <w:qFormat/>
    <w:rsid w:val="00876C24"/>
    <w:pPr>
      <w:spacing w:after="0" w:line="360" w:lineRule="auto"/>
      <w:ind w:firstLine="680"/>
      <w:jc w:val="both"/>
    </w:pPr>
    <w:rPr>
      <w:rFonts w:ascii="Times New Roman" w:hAnsi="Times New Roman"/>
      <w:sz w:val="28"/>
      <w:szCs w:val="20"/>
      <w:lang w:eastAsia="en-US"/>
    </w:rPr>
  </w:style>
  <w:style w:type="character" w:customStyle="1" w:styleId="12">
    <w:name w:val="Стиль1 Знак"/>
    <w:link w:val="11"/>
    <w:locked/>
    <w:rsid w:val="00876C24"/>
    <w:rPr>
      <w:rFonts w:ascii="Times New Roman" w:hAnsi="Times New Roman"/>
      <w:sz w:val="28"/>
    </w:rPr>
  </w:style>
  <w:style w:type="paragraph" w:customStyle="1" w:styleId="a5">
    <w:name w:val="А_сноска"/>
    <w:basedOn w:val="a6"/>
    <w:link w:val="a7"/>
    <w:qFormat/>
    <w:rsid w:val="00876C24"/>
    <w:pPr>
      <w:widowControl w:val="0"/>
      <w:spacing w:after="0" w:line="240" w:lineRule="auto"/>
      <w:ind w:firstLine="400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a7">
    <w:name w:val="А_сноска Знак"/>
    <w:link w:val="a5"/>
    <w:locked/>
    <w:rsid w:val="00876C24"/>
    <w:rPr>
      <w:rFonts w:ascii="Times New Roman" w:hAnsi="Times New Roman"/>
      <w:sz w:val="24"/>
      <w:szCs w:val="24"/>
    </w:rPr>
  </w:style>
  <w:style w:type="paragraph" w:styleId="a6">
    <w:name w:val="footnote text"/>
    <w:basedOn w:val="a"/>
    <w:link w:val="a8"/>
    <w:uiPriority w:val="99"/>
    <w:semiHidden/>
    <w:unhideWhenUsed/>
    <w:rsid w:val="00876C24"/>
  </w:style>
  <w:style w:type="character" w:customStyle="1" w:styleId="a8">
    <w:name w:val="Текст сноски Знак"/>
    <w:basedOn w:val="a0"/>
    <w:link w:val="a6"/>
    <w:uiPriority w:val="99"/>
    <w:semiHidden/>
    <w:rsid w:val="00876C24"/>
  </w:style>
  <w:style w:type="paragraph" w:customStyle="1" w:styleId="-11">
    <w:name w:val="Цветной список - Акцент 11"/>
    <w:basedOn w:val="a"/>
    <w:qFormat/>
    <w:rsid w:val="00876C2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3">
    <w:name w:val="Номер 1"/>
    <w:basedOn w:val="1"/>
    <w:qFormat/>
    <w:rsid w:val="00876C24"/>
    <w:pPr>
      <w:keepLines w:val="0"/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eastAsia="Times New Roman" w:hAnsi="Times New Roman" w:cs="Times New Roman"/>
      <w:color w:val="auto"/>
      <w:szCs w:val="20"/>
      <w:lang w:eastAsia="ru-RU"/>
    </w:rPr>
  </w:style>
  <w:style w:type="character" w:customStyle="1" w:styleId="10">
    <w:name w:val="Заголовок 1 Знак"/>
    <w:link w:val="1"/>
    <w:rsid w:val="00876C24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paragraph" w:customStyle="1" w:styleId="21">
    <w:name w:val="Номер 2"/>
    <w:basedOn w:val="3"/>
    <w:qFormat/>
    <w:rsid w:val="00876C24"/>
    <w:pPr>
      <w:spacing w:before="120" w:after="120" w:line="360" w:lineRule="auto"/>
      <w:jc w:val="center"/>
    </w:pPr>
    <w:rPr>
      <w:rFonts w:ascii="Times New Roman" w:eastAsia="Times New Roman" w:hAnsi="Times New Roman" w:cs="Times New Roman"/>
      <w:bCs w:val="0"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link w:val="3"/>
    <w:rsid w:val="00876C24"/>
    <w:rPr>
      <w:rFonts w:ascii="Cambria" w:eastAsiaTheme="majorEastAsia" w:hAnsi="Cambria" w:cstheme="majorBidi"/>
      <w:b/>
      <w:bCs/>
      <w:sz w:val="26"/>
      <w:szCs w:val="26"/>
    </w:rPr>
  </w:style>
  <w:style w:type="paragraph" w:customStyle="1" w:styleId="-12">
    <w:name w:val="Цветной список - Акцент 12"/>
    <w:basedOn w:val="a"/>
    <w:qFormat/>
    <w:rsid w:val="00876C24"/>
    <w:pPr>
      <w:spacing w:line="240" w:lineRule="auto"/>
      <w:ind w:left="720"/>
      <w:contextualSpacing/>
    </w:pPr>
    <w:rPr>
      <w:rFonts w:ascii="Cambria" w:hAnsi="Cambria"/>
      <w:sz w:val="24"/>
      <w:szCs w:val="24"/>
      <w:lang w:eastAsia="en-US"/>
    </w:rPr>
  </w:style>
  <w:style w:type="paragraph" w:customStyle="1" w:styleId="a9">
    <w:name w:val="НОМЕРА"/>
    <w:basedOn w:val="aa"/>
    <w:link w:val="ab"/>
    <w:uiPriority w:val="99"/>
    <w:qFormat/>
    <w:rsid w:val="00876C24"/>
    <w:pPr>
      <w:spacing w:after="0" w:line="240" w:lineRule="auto"/>
      <w:ind w:left="720" w:hanging="360"/>
      <w:jc w:val="both"/>
    </w:pPr>
    <w:rPr>
      <w:rFonts w:ascii="Arial Narrow" w:eastAsia="Calibri" w:hAnsi="Arial Narrow"/>
      <w:sz w:val="18"/>
      <w:szCs w:val="18"/>
      <w:lang w:eastAsia="en-US"/>
    </w:rPr>
  </w:style>
  <w:style w:type="character" w:customStyle="1" w:styleId="ab">
    <w:name w:val="НОМЕРА Знак"/>
    <w:link w:val="a9"/>
    <w:uiPriority w:val="99"/>
    <w:rsid w:val="00876C24"/>
    <w:rPr>
      <w:rFonts w:ascii="Arial Narrow" w:eastAsia="Calibri" w:hAnsi="Arial Narrow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876C24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rsid w:val="00876C24"/>
    <w:rPr>
      <w:rFonts w:ascii="Cambria" w:hAnsi="Cambria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"/>
    <w:rsid w:val="00876C24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rsid w:val="00876C24"/>
    <w:rPr>
      <w:rFonts w:ascii="Cambria" w:hAnsi="Cambria"/>
      <w:color w:val="243F60"/>
      <w:sz w:val="22"/>
      <w:szCs w:val="22"/>
    </w:rPr>
  </w:style>
  <w:style w:type="character" w:customStyle="1" w:styleId="60">
    <w:name w:val="Заголовок 6 Знак"/>
    <w:link w:val="6"/>
    <w:uiPriority w:val="9"/>
    <w:rsid w:val="00876C24"/>
    <w:rPr>
      <w:rFonts w:ascii="Cambria" w:hAnsi="Cambria"/>
      <w:i/>
      <w:iCs/>
      <w:color w:val="243F60"/>
      <w:sz w:val="22"/>
      <w:szCs w:val="22"/>
    </w:rPr>
  </w:style>
  <w:style w:type="character" w:customStyle="1" w:styleId="70">
    <w:name w:val="Заголовок 7 Знак"/>
    <w:link w:val="7"/>
    <w:uiPriority w:val="9"/>
    <w:rsid w:val="00876C24"/>
    <w:rPr>
      <w:rFonts w:ascii="Cambria" w:hAnsi="Cambria"/>
      <w:i/>
      <w:iCs/>
      <w:color w:val="404040"/>
      <w:sz w:val="22"/>
      <w:szCs w:val="22"/>
    </w:rPr>
  </w:style>
  <w:style w:type="character" w:customStyle="1" w:styleId="80">
    <w:name w:val="Заголовок 8 Знак"/>
    <w:link w:val="8"/>
    <w:uiPriority w:val="9"/>
    <w:rsid w:val="00876C24"/>
    <w:rPr>
      <w:rFonts w:ascii="Cambria" w:hAnsi="Cambria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rsid w:val="00876C24"/>
    <w:rPr>
      <w:rFonts w:ascii="Cambria" w:hAnsi="Cambria"/>
      <w:i/>
      <w:iCs/>
      <w:color w:val="404040"/>
    </w:rPr>
  </w:style>
  <w:style w:type="paragraph" w:styleId="ac">
    <w:name w:val="caption"/>
    <w:basedOn w:val="a"/>
    <w:next w:val="a"/>
    <w:uiPriority w:val="35"/>
    <w:unhideWhenUsed/>
    <w:qFormat/>
    <w:rsid w:val="00876C24"/>
    <w:pPr>
      <w:spacing w:line="240" w:lineRule="auto"/>
    </w:pPr>
    <w:rPr>
      <w:b/>
      <w:bCs/>
      <w:color w:val="4F81BD"/>
      <w:sz w:val="18"/>
      <w:szCs w:val="18"/>
      <w:lang w:eastAsia="en-US"/>
    </w:rPr>
  </w:style>
  <w:style w:type="paragraph" w:styleId="ad">
    <w:name w:val="Title"/>
    <w:basedOn w:val="a"/>
    <w:next w:val="a"/>
    <w:link w:val="ae"/>
    <w:qFormat/>
    <w:rsid w:val="00876C24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e">
    <w:name w:val="Название Знак"/>
    <w:link w:val="ad"/>
    <w:rsid w:val="00876C24"/>
    <w:rPr>
      <w:rFonts w:ascii="Cambria" w:hAnsi="Cambria"/>
      <w:color w:val="17365D"/>
      <w:spacing w:val="5"/>
      <w:kern w:val="28"/>
      <w:sz w:val="52"/>
      <w:szCs w:val="52"/>
    </w:rPr>
  </w:style>
  <w:style w:type="paragraph" w:styleId="af">
    <w:name w:val="Subtitle"/>
    <w:basedOn w:val="a"/>
    <w:next w:val="a"/>
    <w:link w:val="af0"/>
    <w:qFormat/>
    <w:rsid w:val="00876C24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customStyle="1" w:styleId="af0">
    <w:name w:val="Подзаголовок Знак"/>
    <w:link w:val="af"/>
    <w:rsid w:val="00876C24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f1">
    <w:name w:val="Strong"/>
    <w:qFormat/>
    <w:rsid w:val="00876C24"/>
    <w:rPr>
      <w:b/>
      <w:bCs/>
    </w:rPr>
  </w:style>
  <w:style w:type="character" w:styleId="af2">
    <w:name w:val="Emphasis"/>
    <w:uiPriority w:val="20"/>
    <w:qFormat/>
    <w:rsid w:val="00876C24"/>
    <w:rPr>
      <w:i/>
      <w:iCs/>
    </w:rPr>
  </w:style>
  <w:style w:type="paragraph" w:styleId="af3">
    <w:name w:val="No Spacing"/>
    <w:link w:val="af4"/>
    <w:uiPriority w:val="1"/>
    <w:qFormat/>
    <w:rsid w:val="00876C24"/>
    <w:rPr>
      <w:sz w:val="22"/>
      <w:szCs w:val="22"/>
      <w:lang w:val="en-US" w:bidi="en-US"/>
    </w:rPr>
  </w:style>
  <w:style w:type="character" w:customStyle="1" w:styleId="af4">
    <w:name w:val="Без интервала Знак"/>
    <w:link w:val="af3"/>
    <w:uiPriority w:val="1"/>
    <w:rsid w:val="00876C24"/>
    <w:rPr>
      <w:sz w:val="22"/>
      <w:szCs w:val="22"/>
      <w:lang w:val="en-US" w:bidi="en-US"/>
    </w:rPr>
  </w:style>
  <w:style w:type="paragraph" w:styleId="af5">
    <w:name w:val="List Paragraph"/>
    <w:basedOn w:val="a"/>
    <w:link w:val="af6"/>
    <w:uiPriority w:val="99"/>
    <w:qFormat/>
    <w:rsid w:val="00876C24"/>
    <w:pPr>
      <w:spacing w:after="0" w:line="240" w:lineRule="auto"/>
      <w:ind w:left="720"/>
      <w:contextualSpacing/>
    </w:pPr>
    <w:rPr>
      <w:rFonts w:eastAsia="Calibri"/>
      <w:sz w:val="24"/>
      <w:szCs w:val="24"/>
      <w:lang w:eastAsia="en-US"/>
    </w:rPr>
  </w:style>
  <w:style w:type="character" w:customStyle="1" w:styleId="af6">
    <w:name w:val="Абзац списка Знак"/>
    <w:link w:val="af5"/>
    <w:uiPriority w:val="99"/>
    <w:locked/>
    <w:rsid w:val="00876C24"/>
    <w:rPr>
      <w:rFonts w:eastAsia="Calibri"/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876C24"/>
    <w:pPr>
      <w:spacing w:after="0" w:line="240" w:lineRule="auto"/>
    </w:pPr>
    <w:rPr>
      <w:rFonts w:ascii="Cambria" w:eastAsia="MS Mincho" w:hAnsi="Cambria"/>
      <w:i/>
      <w:iCs/>
      <w:color w:val="000000"/>
      <w:sz w:val="24"/>
      <w:szCs w:val="24"/>
      <w:lang w:eastAsia="en-US"/>
    </w:rPr>
  </w:style>
  <w:style w:type="character" w:customStyle="1" w:styleId="23">
    <w:name w:val="Цитата 2 Знак"/>
    <w:link w:val="22"/>
    <w:uiPriority w:val="29"/>
    <w:rsid w:val="00876C24"/>
    <w:rPr>
      <w:rFonts w:ascii="Cambria" w:eastAsia="MS Mincho" w:hAnsi="Cambria"/>
      <w:i/>
      <w:iCs/>
      <w:color w:val="000000"/>
      <w:sz w:val="24"/>
      <w:szCs w:val="24"/>
    </w:rPr>
  </w:style>
  <w:style w:type="paragraph" w:styleId="af7">
    <w:name w:val="Intense Quote"/>
    <w:basedOn w:val="a"/>
    <w:next w:val="a"/>
    <w:link w:val="af8"/>
    <w:uiPriority w:val="30"/>
    <w:qFormat/>
    <w:rsid w:val="00876C2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eastAsia="en-US"/>
    </w:rPr>
  </w:style>
  <w:style w:type="character" w:customStyle="1" w:styleId="af8">
    <w:name w:val="Выделенная цитата Знак"/>
    <w:link w:val="af7"/>
    <w:uiPriority w:val="30"/>
    <w:rsid w:val="00876C24"/>
    <w:rPr>
      <w:b/>
      <w:bCs/>
      <w:i/>
      <w:iCs/>
      <w:color w:val="4F81BD"/>
    </w:rPr>
  </w:style>
  <w:style w:type="character" w:styleId="af9">
    <w:name w:val="Subtle Emphasis"/>
    <w:uiPriority w:val="19"/>
    <w:qFormat/>
    <w:rsid w:val="00876C24"/>
    <w:rPr>
      <w:i/>
      <w:iCs/>
      <w:color w:val="808080"/>
    </w:rPr>
  </w:style>
  <w:style w:type="character" w:styleId="afa">
    <w:name w:val="Intense Emphasis"/>
    <w:uiPriority w:val="21"/>
    <w:qFormat/>
    <w:rsid w:val="00876C24"/>
    <w:rPr>
      <w:b/>
      <w:bCs/>
      <w:i/>
      <w:iCs/>
      <w:color w:val="4F81BD"/>
    </w:rPr>
  </w:style>
  <w:style w:type="character" w:styleId="afb">
    <w:name w:val="Subtle Reference"/>
    <w:uiPriority w:val="31"/>
    <w:qFormat/>
    <w:rsid w:val="00876C24"/>
    <w:rPr>
      <w:smallCaps/>
      <w:color w:val="C0504D"/>
      <w:u w:val="single"/>
    </w:rPr>
  </w:style>
  <w:style w:type="character" w:styleId="afc">
    <w:name w:val="Intense Reference"/>
    <w:uiPriority w:val="32"/>
    <w:qFormat/>
    <w:rsid w:val="00876C24"/>
    <w:rPr>
      <w:b/>
      <w:bCs/>
      <w:smallCaps/>
      <w:color w:val="C0504D"/>
      <w:spacing w:val="5"/>
      <w:u w:val="single"/>
    </w:rPr>
  </w:style>
  <w:style w:type="character" w:styleId="afd">
    <w:name w:val="Book Title"/>
    <w:uiPriority w:val="33"/>
    <w:qFormat/>
    <w:rsid w:val="00876C24"/>
    <w:rPr>
      <w:b/>
      <w:bCs/>
      <w:smallCaps/>
      <w:spacing w:val="5"/>
    </w:rPr>
  </w:style>
  <w:style w:type="paragraph" w:styleId="afe">
    <w:name w:val="TOC Heading"/>
    <w:basedOn w:val="1"/>
    <w:next w:val="a"/>
    <w:uiPriority w:val="39"/>
    <w:unhideWhenUsed/>
    <w:qFormat/>
    <w:rsid w:val="00876C24"/>
    <w:pPr>
      <w:outlineLvl w:val="9"/>
    </w:pPr>
    <w:rPr>
      <w:rFonts w:eastAsia="Times New Roman" w:cs="Times New Roman"/>
    </w:rPr>
  </w:style>
  <w:style w:type="table" w:styleId="aff">
    <w:name w:val="Table Grid"/>
    <w:basedOn w:val="a1"/>
    <w:uiPriority w:val="59"/>
    <w:rsid w:val="00294CC3"/>
    <w:rPr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alloon Text"/>
    <w:basedOn w:val="a"/>
    <w:link w:val="aff1"/>
    <w:uiPriority w:val="99"/>
    <w:semiHidden/>
    <w:unhideWhenUsed/>
    <w:rsid w:val="000C7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0C7CE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2714</Words>
  <Characters>15473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35</cp:revision>
  <cp:lastPrinted>2019-10-25T08:55:00Z</cp:lastPrinted>
  <dcterms:created xsi:type="dcterms:W3CDTF">2019-12-19T09:34:00Z</dcterms:created>
  <dcterms:modified xsi:type="dcterms:W3CDTF">2023-10-01T19:15:00Z</dcterms:modified>
</cp:coreProperties>
</file>